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93" w:rsidRDefault="000B5293" w:rsidP="000B5293">
      <w:pPr>
        <w:jc w:val="center"/>
        <w:rPr>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E21352" w:rsidRDefault="00E21352" w:rsidP="000B5293">
      <w:pPr>
        <w:jc w:val="center"/>
        <w:rPr>
          <w:rFonts w:ascii="Times New Roman" w:hAnsi="Times New Roman" w:cs="Times New Roman"/>
          <w:sz w:val="36"/>
          <w:szCs w:val="36"/>
        </w:rPr>
        <w:sectPr w:rsidR="00E21352" w:rsidSect="00E21352">
          <w:headerReference w:type="default" r:id="rId7"/>
          <w:headerReference w:type="first" r:id="rId8"/>
          <w:pgSz w:w="12240" w:h="15840"/>
          <w:pgMar w:top="1440" w:right="1440" w:bottom="1440" w:left="1440" w:header="720" w:footer="720" w:gutter="0"/>
          <w:pgNumType w:start="0"/>
          <w:cols w:space="720"/>
          <w:titlePg/>
          <w:docGrid w:linePitch="360"/>
        </w:sectPr>
      </w:pPr>
    </w:p>
    <w:p w:rsidR="000B5293" w:rsidRDefault="000B5293" w:rsidP="000B5293">
      <w:pPr>
        <w:jc w:val="center"/>
        <w:rPr>
          <w:rFonts w:ascii="Times New Roman" w:hAnsi="Times New Roman" w:cs="Times New Roman"/>
          <w:sz w:val="36"/>
          <w:szCs w:val="36"/>
        </w:rPr>
      </w:pPr>
      <w:r w:rsidRPr="000B5293">
        <w:rPr>
          <w:rFonts w:ascii="Times New Roman" w:hAnsi="Times New Roman" w:cs="Times New Roman"/>
          <w:sz w:val="36"/>
          <w:szCs w:val="36"/>
        </w:rPr>
        <w:lastRenderedPageBreak/>
        <w:t>The Change on the Range</w:t>
      </w:r>
      <w:r w:rsidR="00BB11C8">
        <w:rPr>
          <w:rFonts w:ascii="Times New Roman" w:hAnsi="Times New Roman" w:cs="Times New Roman"/>
          <w:sz w:val="36"/>
          <w:szCs w:val="36"/>
        </w:rPr>
        <w:t>land</w:t>
      </w:r>
    </w:p>
    <w:p w:rsidR="000B5293" w:rsidRDefault="000B5293" w:rsidP="000B5293">
      <w:pPr>
        <w:jc w:val="center"/>
        <w:rPr>
          <w:rFonts w:ascii="Times New Roman" w:hAnsi="Times New Roman" w:cs="Times New Roman"/>
          <w:sz w:val="36"/>
          <w:szCs w:val="36"/>
        </w:rPr>
      </w:pPr>
      <w:r>
        <w:rPr>
          <w:rFonts w:ascii="Times New Roman" w:hAnsi="Times New Roman" w:cs="Times New Roman"/>
          <w:sz w:val="36"/>
          <w:szCs w:val="36"/>
        </w:rPr>
        <w:t>Kiera Leddy</w:t>
      </w:r>
    </w:p>
    <w:p w:rsidR="000B5293" w:rsidRDefault="000B5293" w:rsidP="000B5293">
      <w:pPr>
        <w:jc w:val="center"/>
        <w:rPr>
          <w:rFonts w:ascii="Times New Roman" w:hAnsi="Times New Roman" w:cs="Times New Roman"/>
          <w:sz w:val="36"/>
          <w:szCs w:val="36"/>
        </w:rPr>
      </w:pPr>
      <w:r>
        <w:rPr>
          <w:rFonts w:ascii="Times New Roman" w:hAnsi="Times New Roman" w:cs="Times New Roman"/>
          <w:sz w:val="36"/>
          <w:szCs w:val="36"/>
        </w:rPr>
        <w:t xml:space="preserve">South Dakota Section </w:t>
      </w:r>
    </w:p>
    <w:p w:rsidR="000B5293" w:rsidRDefault="000B5293" w:rsidP="000B5293">
      <w:pPr>
        <w:jc w:val="center"/>
        <w:rPr>
          <w:rFonts w:ascii="Times New Roman" w:hAnsi="Times New Roman" w:cs="Times New Roman"/>
          <w:sz w:val="36"/>
          <w:szCs w:val="36"/>
        </w:rPr>
      </w:pPr>
      <w:r>
        <w:rPr>
          <w:rFonts w:ascii="Times New Roman" w:hAnsi="Times New Roman" w:cs="Times New Roman"/>
          <w:sz w:val="36"/>
          <w:szCs w:val="36"/>
        </w:rPr>
        <w:t>Society for Range Man</w:t>
      </w:r>
      <w:r w:rsidR="00F459CC">
        <w:rPr>
          <w:rFonts w:ascii="Times New Roman" w:hAnsi="Times New Roman" w:cs="Times New Roman"/>
          <w:sz w:val="36"/>
          <w:szCs w:val="36"/>
        </w:rPr>
        <w:t>a</w:t>
      </w:r>
      <w:r>
        <w:rPr>
          <w:rFonts w:ascii="Times New Roman" w:hAnsi="Times New Roman" w:cs="Times New Roman"/>
          <w:sz w:val="36"/>
          <w:szCs w:val="36"/>
        </w:rPr>
        <w:t>gement</w:t>
      </w:r>
    </w:p>
    <w:p w:rsidR="000B5293" w:rsidRPr="000B5293" w:rsidRDefault="000B5293" w:rsidP="000B5293">
      <w:pPr>
        <w:jc w:val="center"/>
        <w:rPr>
          <w:rFonts w:ascii="Times New Roman" w:hAnsi="Times New Roman" w:cs="Times New Roman"/>
          <w:sz w:val="36"/>
          <w:szCs w:val="36"/>
        </w:rPr>
      </w:pPr>
      <w:r>
        <w:rPr>
          <w:rFonts w:ascii="Times New Roman" w:hAnsi="Times New Roman" w:cs="Times New Roman"/>
          <w:sz w:val="36"/>
          <w:szCs w:val="36"/>
        </w:rPr>
        <w:t>High School Youth Forum</w:t>
      </w:r>
    </w:p>
    <w:p w:rsidR="000B5293" w:rsidRDefault="000B5293" w:rsidP="000B5293">
      <w:pPr>
        <w:jc w:val="center"/>
        <w:rPr>
          <w:rFonts w:ascii="Times New Roman" w:hAnsi="Times New Roman" w:cs="Times New Roman"/>
          <w:sz w:val="36"/>
          <w:szCs w:val="36"/>
        </w:rPr>
      </w:pPr>
      <w:r>
        <w:rPr>
          <w:rFonts w:ascii="Times New Roman" w:hAnsi="Times New Roman" w:cs="Times New Roman"/>
          <w:sz w:val="36"/>
          <w:szCs w:val="36"/>
        </w:rPr>
        <w:t xml:space="preserve">2015 </w:t>
      </w: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0B5293" w:rsidRDefault="000B5293" w:rsidP="000B5293">
      <w:pPr>
        <w:jc w:val="center"/>
        <w:rPr>
          <w:rFonts w:ascii="Times New Roman" w:hAnsi="Times New Roman" w:cs="Times New Roman"/>
          <w:b/>
        </w:rPr>
      </w:pPr>
    </w:p>
    <w:p w:rsidR="005E2FD8" w:rsidRPr="0082712B" w:rsidRDefault="0082712B" w:rsidP="0082712B">
      <w:pPr>
        <w:spacing w:after="0" w:line="480" w:lineRule="auto"/>
        <w:jc w:val="center"/>
        <w:rPr>
          <w:rFonts w:ascii="Times New Roman" w:hAnsi="Times New Roman" w:cs="Times New Roman"/>
          <w:b/>
        </w:rPr>
      </w:pPr>
      <w:r w:rsidRPr="0082712B">
        <w:rPr>
          <w:rFonts w:ascii="Times New Roman" w:hAnsi="Times New Roman" w:cs="Times New Roman"/>
          <w:b/>
        </w:rPr>
        <w:lastRenderedPageBreak/>
        <w:t>The Change on the Range</w:t>
      </w:r>
      <w:r w:rsidR="005632F3">
        <w:rPr>
          <w:rFonts w:ascii="Times New Roman" w:hAnsi="Times New Roman" w:cs="Times New Roman"/>
          <w:b/>
        </w:rPr>
        <w:t>land</w:t>
      </w:r>
    </w:p>
    <w:p w:rsidR="000B5293" w:rsidRPr="00A0762B" w:rsidRDefault="005E2FD8" w:rsidP="000B5293">
      <w:pPr>
        <w:spacing w:after="0" w:line="480" w:lineRule="auto"/>
        <w:rPr>
          <w:rFonts w:ascii="Times New Roman" w:hAnsi="Times New Roman" w:cs="Times New Roman"/>
        </w:rPr>
      </w:pPr>
      <w:r>
        <w:rPr>
          <w:rFonts w:ascii="Times New Roman" w:hAnsi="Times New Roman" w:cs="Times New Roman"/>
        </w:rPr>
        <w:tab/>
      </w:r>
      <w:r w:rsidR="000B5293" w:rsidRPr="00A0762B">
        <w:rPr>
          <w:rFonts w:ascii="Times New Roman" w:hAnsi="Times New Roman" w:cs="Times New Roman"/>
        </w:rPr>
        <w:t xml:space="preserve">When you think of an endangered species what comes to mind? Maybe the Giant Panda, the Siberian Tiger, or the Leatherback Sea Turtle? These all come from far away exotic places, but there is something else endangered right before our eyes. It isn’t an animal or a bird, or even a particular kind of plant species. What I am referring to is the destruction of our tall and mixed-grass prairie ecosystems particularly in the Northern Plains Region.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tab/>
        <w:t>I live in an area known as the Prairie Pothole Region in northeastern South Dakota. The Prairie Pothole Region is the core of what was once the largest expanse of grassland in the world, the Great Plains of North America. When the glaciers from the last ice age receded, they left behind millions of shallow depressions that are now wetlands, known as prairie potholes and home to thousands of migrating waterfowl (</w:t>
      </w:r>
      <w:r>
        <w:rPr>
          <w:rFonts w:ascii="Times New Roman" w:hAnsi="Times New Roman" w:cs="Times New Roman"/>
        </w:rPr>
        <w:t>Ducks Unlimited</w:t>
      </w:r>
      <w:r w:rsidRPr="00A0762B">
        <w:rPr>
          <w:rFonts w:ascii="Times New Roman" w:hAnsi="Times New Roman" w:cs="Times New Roman"/>
        </w:rPr>
        <w:t xml:space="preserve">, n.d.). Within this region is the Coteau des Prairie which is French for Hills of the Prairie.  This is also where I live. The Coteau is a plateau approximately 200 miles in length and 100 miles wide extending from eastern South Dakota, to southwestern Minnesota and into Iowa (USGS, n.d.). The Prairie Coteau is the largest remaining tract of native northern tallgrass prairie in the United States with approximately 1 million acres of native grass remnants, this native grassland ecoregion is critical to protect for the survival of native species (The Nature Conservancy, n.d.).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tab/>
        <w:t xml:space="preserve">Today, I am going to share with you why rangeland ecosystems are important, what values they provide, and what can be done to protect them.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tab/>
        <w:t xml:space="preserve">First, why are rangelands important?  </w:t>
      </w:r>
    </w:p>
    <w:p w:rsidR="000B5293" w:rsidRDefault="000B5293" w:rsidP="000B5293">
      <w:pPr>
        <w:spacing w:after="0" w:line="480" w:lineRule="auto"/>
        <w:rPr>
          <w:rFonts w:ascii="Times New Roman" w:hAnsi="Times New Roman" w:cs="Times New Roman"/>
        </w:rPr>
      </w:pPr>
      <w:r w:rsidRPr="00A0762B">
        <w:rPr>
          <w:rFonts w:ascii="Times New Roman" w:hAnsi="Times New Roman" w:cs="Times New Roman"/>
        </w:rPr>
        <w:tab/>
        <w:t>Rangelands are important because 47% of the earth is rangeland; however some estimates were that at one time this was as high as 70% (Heitschmidt and Stuth, 1991). Thirty-six percent of the United States is rangeland with most of this as public land (USDA</w:t>
      </w:r>
      <w:r>
        <w:rPr>
          <w:rFonts w:ascii="Times New Roman" w:hAnsi="Times New Roman" w:cs="Times New Roman"/>
        </w:rPr>
        <w:t xml:space="preserve"> Research, Education &amp; Economics Information System</w:t>
      </w:r>
      <w:r w:rsidRPr="00A0762B">
        <w:rPr>
          <w:rFonts w:ascii="Times New Roman" w:hAnsi="Times New Roman" w:cs="Times New Roman"/>
        </w:rPr>
        <w:t xml:space="preserve">, 2011). Historically, native prairies made up about 95 percent of South Dakota and were found throughout the state (Hays, 1994). Rangelands ARE important. They are the largest </w:t>
      </w:r>
    </w:p>
    <w:p w:rsidR="000B5293" w:rsidRPr="00A0762B" w:rsidRDefault="000B5293" w:rsidP="000B5293">
      <w:pPr>
        <w:spacing w:after="0" w:line="480" w:lineRule="auto"/>
        <w:rPr>
          <w:rFonts w:ascii="Times New Roman" w:hAnsi="Times New Roman" w:cs="Times New Roman"/>
        </w:rPr>
      </w:pPr>
      <w:r>
        <w:rPr>
          <w:rFonts w:ascii="Times New Roman" w:hAnsi="Times New Roman" w:cs="Times New Roman"/>
        </w:rPr>
        <w:t>e</w:t>
      </w:r>
      <w:r w:rsidRPr="00A0762B">
        <w:rPr>
          <w:rFonts w:ascii="Times New Roman" w:hAnsi="Times New Roman" w:cs="Times New Roman"/>
        </w:rPr>
        <w:t>cosystems in the world and 800 million people make their livelihood tied to grassland/pastureland and rangeland (F</w:t>
      </w:r>
      <w:r>
        <w:rPr>
          <w:rFonts w:ascii="Times New Roman" w:hAnsi="Times New Roman" w:cs="Times New Roman"/>
        </w:rPr>
        <w:t>ood and Agriculture Organization,</w:t>
      </w:r>
      <w:r w:rsidRPr="00A0762B">
        <w:rPr>
          <w:rFonts w:ascii="Times New Roman" w:hAnsi="Times New Roman" w:cs="Times New Roman"/>
        </w:rPr>
        <w:t xml:space="preserve"> 2008).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lastRenderedPageBreak/>
        <w:tab/>
        <w:t xml:space="preserve">But, there is a </w:t>
      </w:r>
      <w:r w:rsidR="00A76A24">
        <w:rPr>
          <w:rFonts w:ascii="Times New Roman" w:hAnsi="Times New Roman" w:cs="Times New Roman"/>
        </w:rPr>
        <w:t>c</w:t>
      </w:r>
      <w:r w:rsidRPr="00A0762B">
        <w:rPr>
          <w:rFonts w:ascii="Times New Roman" w:hAnsi="Times New Roman" w:cs="Times New Roman"/>
        </w:rPr>
        <w:t xml:space="preserve">hange on the </w:t>
      </w:r>
      <w:r w:rsidR="00A76A24">
        <w:rPr>
          <w:rFonts w:ascii="Times New Roman" w:hAnsi="Times New Roman" w:cs="Times New Roman"/>
        </w:rPr>
        <w:t>r</w:t>
      </w:r>
      <w:r w:rsidRPr="00A0762B">
        <w:rPr>
          <w:rFonts w:ascii="Times New Roman" w:hAnsi="Times New Roman" w:cs="Times New Roman"/>
        </w:rPr>
        <w:t>ange</w:t>
      </w:r>
      <w:r w:rsidR="00A76A24">
        <w:rPr>
          <w:rFonts w:ascii="Times New Roman" w:hAnsi="Times New Roman" w:cs="Times New Roman"/>
        </w:rPr>
        <w:t>land</w:t>
      </w:r>
      <w:r w:rsidRPr="00A0762B">
        <w:rPr>
          <w:rFonts w:ascii="Times New Roman" w:hAnsi="Times New Roman" w:cs="Times New Roman"/>
        </w:rPr>
        <w:t xml:space="preserve">. A study conducted by South Dakota State University researchers found that with the increase of crop commodity prices for corn and soybeans these unique landscapes and ecosystems are being plowed up. </w:t>
      </w:r>
      <w:r w:rsidR="00A76A24">
        <w:rPr>
          <w:rFonts w:ascii="Times New Roman" w:hAnsi="Times New Roman" w:cs="Times New Roman"/>
        </w:rPr>
        <w:t xml:space="preserve">Using high resolution imagery and sampling points across South Dakota, </w:t>
      </w:r>
      <w:r w:rsidRPr="00A0762B">
        <w:rPr>
          <w:rFonts w:ascii="Times New Roman" w:hAnsi="Times New Roman" w:cs="Times New Roman"/>
        </w:rPr>
        <w:t>the grassland conversion from 2006 to 201</w:t>
      </w:r>
      <w:r w:rsidR="00A76A24">
        <w:rPr>
          <w:rFonts w:ascii="Times New Roman" w:hAnsi="Times New Roman" w:cs="Times New Roman"/>
        </w:rPr>
        <w:t>2</w:t>
      </w:r>
      <w:r w:rsidRPr="00A0762B">
        <w:rPr>
          <w:rFonts w:ascii="Times New Roman" w:hAnsi="Times New Roman" w:cs="Times New Roman"/>
        </w:rPr>
        <w:t xml:space="preserve"> in </w:t>
      </w:r>
      <w:r w:rsidR="00A76A24">
        <w:rPr>
          <w:rFonts w:ascii="Times New Roman" w:hAnsi="Times New Roman" w:cs="Times New Roman"/>
        </w:rPr>
        <w:t>South Dakota alone was 1.8 million acres (Reitsma et al., 2014).</w:t>
      </w:r>
      <w:r w:rsidR="00BE490A">
        <w:rPr>
          <w:rFonts w:ascii="Times New Roman" w:hAnsi="Times New Roman" w:cs="Times New Roman"/>
        </w:rPr>
        <w:t xml:space="preserve"> This supports the research by Wright and Wimberly (2013) finding significant conversion in</w:t>
      </w:r>
      <w:r w:rsidR="00A76A24">
        <w:rPr>
          <w:rFonts w:ascii="Times New Roman" w:hAnsi="Times New Roman" w:cs="Times New Roman"/>
        </w:rPr>
        <w:t xml:space="preserve"> </w:t>
      </w:r>
      <w:r w:rsidRPr="00A0762B">
        <w:rPr>
          <w:rFonts w:ascii="Times New Roman" w:hAnsi="Times New Roman" w:cs="Times New Roman"/>
        </w:rPr>
        <w:t xml:space="preserve">the Northern Great Plains also known as the Western Corn Belt states of North Dakota, South Dakota, Nebraska, Minnesota, and Iowa </w:t>
      </w:r>
      <w:r w:rsidR="00BE490A">
        <w:rPr>
          <w:rFonts w:ascii="Times New Roman" w:hAnsi="Times New Roman" w:cs="Times New Roman"/>
        </w:rPr>
        <w:t xml:space="preserve">between 2006 and 2011. </w:t>
      </w:r>
      <w:r w:rsidR="003D796D">
        <w:rPr>
          <w:rFonts w:ascii="Times New Roman" w:hAnsi="Times New Roman" w:cs="Times New Roman"/>
        </w:rPr>
        <w:t>The South Dakota study found that over 1.8 million ac</w:t>
      </w:r>
      <w:r w:rsidRPr="00A0762B">
        <w:rPr>
          <w:rFonts w:ascii="Times New Roman" w:hAnsi="Times New Roman" w:cs="Times New Roman"/>
        </w:rPr>
        <w:t xml:space="preserve">res of grassland were converted to cropland </w:t>
      </w:r>
      <w:r w:rsidR="003D796D">
        <w:rPr>
          <w:rFonts w:ascii="Times New Roman" w:hAnsi="Times New Roman" w:cs="Times New Roman"/>
        </w:rPr>
        <w:t xml:space="preserve">over the six year period - </w:t>
      </w:r>
      <w:r w:rsidRPr="00A0762B">
        <w:rPr>
          <w:rFonts w:ascii="Times New Roman" w:hAnsi="Times New Roman" w:cs="Times New Roman"/>
        </w:rPr>
        <w:t xml:space="preserve">this equates to 6 football fields every hour. As a consequence, populations of grassland nesting birds are declining faster than ever. </w:t>
      </w:r>
      <w:r w:rsidR="00E90504">
        <w:rPr>
          <w:rFonts w:ascii="Times New Roman" w:hAnsi="Times New Roman" w:cs="Times New Roman"/>
        </w:rPr>
        <w:t xml:space="preserve">Butterflies such as the Dakota Skipper and the Poweshiek Skipperling are on the Threatened and Endangered Species list. </w:t>
      </w:r>
      <w:r w:rsidRPr="00A0762B">
        <w:rPr>
          <w:rFonts w:ascii="Times New Roman" w:hAnsi="Times New Roman" w:cs="Times New Roman"/>
        </w:rPr>
        <w:t xml:space="preserve">Soil carbon sequestration is at a deficit, and the loss of native grasslands is impacting watersheds. Wright and Wimberly concluded that the conversion of these native grasslands is comparable to the deforestation rates in Brazil, Malaysia, and Indonesia. Once these ecosystems have been destroyed it is irreversible to get them back.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tab/>
        <w:t xml:space="preserve">Rangeland which includes native grasslands is valuable. Socio-economic influences currently do not put the same monetary value on an acre of native grassland as compared to an acre of cropland. But, what if we started putting an intrinsic dollar value on the multiple uses they provide? We just may then begin to have society and the agro-economic industry view native grasslands and/or rangelands differently.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tab/>
        <w:t xml:space="preserve">Rangelands are of great economic and social importance, because they offer a livelihood to millions of people around the world. In my state, livestock grazing occurs on 53 percent of South Dakota’s total land area and it occurs in every county throughout the state (SDACD, 2014).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tab/>
      </w:r>
      <w:r w:rsidR="00BB11C8">
        <w:rPr>
          <w:rFonts w:ascii="Times New Roman" w:hAnsi="Times New Roman" w:cs="Times New Roman"/>
        </w:rPr>
        <w:t>The i</w:t>
      </w:r>
      <w:r w:rsidRPr="00A0762B">
        <w:rPr>
          <w:rFonts w:ascii="Times New Roman" w:hAnsi="Times New Roman" w:cs="Times New Roman"/>
        </w:rPr>
        <w:t xml:space="preserve">ntrinsic values rangeland provides include habitat for wildlife which is </w:t>
      </w:r>
      <w:r w:rsidR="00BB11C8">
        <w:rPr>
          <w:rFonts w:ascii="Times New Roman" w:hAnsi="Times New Roman" w:cs="Times New Roman"/>
        </w:rPr>
        <w:t xml:space="preserve">essential for </w:t>
      </w:r>
      <w:r w:rsidR="00A76A24">
        <w:rPr>
          <w:rFonts w:ascii="Times New Roman" w:hAnsi="Times New Roman" w:cs="Times New Roman"/>
        </w:rPr>
        <w:t xml:space="preserve">pheasants </w:t>
      </w:r>
      <w:r w:rsidR="00E90504">
        <w:rPr>
          <w:rFonts w:ascii="Times New Roman" w:hAnsi="Times New Roman" w:cs="Times New Roman"/>
        </w:rPr>
        <w:t xml:space="preserve">and a huge economic boom for hunting </w:t>
      </w:r>
      <w:r w:rsidR="00A76A24">
        <w:rPr>
          <w:rFonts w:ascii="Times New Roman" w:hAnsi="Times New Roman" w:cs="Times New Roman"/>
        </w:rPr>
        <w:t xml:space="preserve">in my home state and </w:t>
      </w:r>
      <w:r w:rsidR="00E90504">
        <w:rPr>
          <w:rFonts w:ascii="Times New Roman" w:hAnsi="Times New Roman" w:cs="Times New Roman"/>
        </w:rPr>
        <w:t xml:space="preserve">it is </w:t>
      </w:r>
      <w:r w:rsidRPr="00A0762B">
        <w:rPr>
          <w:rFonts w:ascii="Times New Roman" w:hAnsi="Times New Roman" w:cs="Times New Roman"/>
        </w:rPr>
        <w:t xml:space="preserve">of increasing importance for pollinators. Rangeland provide increasingly important recreational uses such as hiking, hunting, camping, </w:t>
      </w:r>
      <w:r w:rsidRPr="00A0762B">
        <w:rPr>
          <w:rFonts w:ascii="Times New Roman" w:hAnsi="Times New Roman" w:cs="Times New Roman"/>
        </w:rPr>
        <w:lastRenderedPageBreak/>
        <w:t xml:space="preserve">and mountain biking. Rangelands provide sources for renewable energy. Along the Coteau des Prairie, wind farms have developed and are primarily on the prairie.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tab/>
        <w:t xml:space="preserve">Some of our most basic natural resources are mined from rangelands.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tab/>
        <w:t>Native plant products known as ethno-botany provide alternative medicines. Plants such as Echinacea are used for medicinal purposes</w:t>
      </w:r>
      <w:r w:rsidR="005632F3">
        <w:rPr>
          <w:rFonts w:ascii="Times New Roman" w:hAnsi="Times New Roman" w:cs="Times New Roman"/>
        </w:rPr>
        <w:t xml:space="preserve"> and cultural uses such as Native American Novocain</w:t>
      </w:r>
      <w:r w:rsidRPr="00A0762B">
        <w:rPr>
          <w:rFonts w:ascii="Times New Roman" w:hAnsi="Times New Roman" w:cs="Times New Roman"/>
        </w:rPr>
        <w:t xml:space="preserve">.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tab/>
        <w:t xml:space="preserve">A modern resource of rangelands is the concept of open space. As our population becomes more urbanized, open space will become more valuable.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tab/>
        <w:t xml:space="preserve">How does this loss of prairies affect us? We are currently changing the landscape and it will be irreversible to bring these native plant communities that have developed over a hundred years back on the landscape. Many of these lands had bio-diverse native plant communities in climax condition. We need others to understand the value of biodiversity to protect these vast rangelands of the world. We need others to understand that plant succession is a long-term process, just by re-seeding these lands will not replicate what Mother Nature created since the beginning of time. We lose diverse plant species above ground and the biota in the native soil profile (West, n.d. and USDA-NRCS, 2013). In addition, our existing grasslands are being over-used and potentially degraded, there are not those incidental areas available to provide a chance of rest and recovery to the grazing system. This means proper grazing management by using rotational grazing, deferring grazing to the correct season of use, and proper stocking rate is more important than ever to ensure the rangelands we have stay healthy and productive for years to come. </w:t>
      </w:r>
    </w:p>
    <w:p w:rsidR="000B5293" w:rsidRPr="00A0762B" w:rsidRDefault="000B5293" w:rsidP="000B5293">
      <w:pPr>
        <w:spacing w:after="0" w:line="480" w:lineRule="auto"/>
        <w:rPr>
          <w:rFonts w:ascii="Times New Roman" w:hAnsi="Times New Roman" w:cs="Times New Roman"/>
        </w:rPr>
      </w:pPr>
      <w:r w:rsidRPr="00A0762B">
        <w:rPr>
          <w:rFonts w:ascii="Times New Roman" w:hAnsi="Times New Roman" w:cs="Times New Roman"/>
        </w:rPr>
        <w:tab/>
        <w:t xml:space="preserve">Finally, what can we do to protect our rangelands and grasslands?  We can educate others about the importance of these unique ecosystems. We need to tell our story about how grassland ecosystems are important for grazing livestock, they hold the future for unique prairie grassland birds, insect populations, and for pollinators that will help feed our world like the Dakota skipper, and bumble bees. We need to support groups like the Society for Range Management and the Grassland Coalition to promote and educate others about the importance of rangelands. We need to bring our message to the table and talk to Congressional and State Legislators about legislation. Currently there is a provision in the 2014 Farm Bill </w:t>
      </w:r>
      <w:r w:rsidRPr="00A0762B">
        <w:rPr>
          <w:rFonts w:ascii="Times New Roman" w:hAnsi="Times New Roman" w:cs="Times New Roman"/>
        </w:rPr>
        <w:lastRenderedPageBreak/>
        <w:t>called Sodsaver that will slow the conversion of native sod by denying crop insurance for a period of five years on any native grassland converted for crop production (Claassen et. al., 2011). While this provision was debated to be passed nationwide, it currently covers only six states in the Prairie Pothole Region including my home state of South Dakota (N</w:t>
      </w:r>
      <w:r>
        <w:rPr>
          <w:rFonts w:ascii="Times New Roman" w:hAnsi="Times New Roman" w:cs="Times New Roman"/>
        </w:rPr>
        <w:t xml:space="preserve">ational Sustainable Agriculture Coalition, </w:t>
      </w:r>
      <w:r w:rsidRPr="00A0762B">
        <w:rPr>
          <w:rFonts w:ascii="Times New Roman" w:hAnsi="Times New Roman" w:cs="Times New Roman"/>
        </w:rPr>
        <w:t xml:space="preserve">2014). We need to keep sharing the importance of this rangeland ecosystem to protect the remaining rangelands. </w:t>
      </w:r>
    </w:p>
    <w:p w:rsidR="000B5293" w:rsidRPr="00F90210" w:rsidRDefault="000B5293" w:rsidP="000B5293">
      <w:pPr>
        <w:spacing w:after="0" w:line="480" w:lineRule="auto"/>
        <w:rPr>
          <w:rFonts w:ascii="Times New Roman" w:hAnsi="Times New Roman" w:cs="Times New Roman"/>
          <w:color w:val="000000"/>
          <w:sz w:val="24"/>
          <w:szCs w:val="24"/>
        </w:rPr>
      </w:pPr>
      <w:r w:rsidRPr="00A0762B">
        <w:rPr>
          <w:rFonts w:ascii="Times New Roman" w:hAnsi="Times New Roman" w:cs="Times New Roman"/>
        </w:rPr>
        <w:tab/>
        <w:t xml:space="preserve">In closing, we all know our story. We understand the importance of rangeland, the values it provides to us and our livelihood, the importance of it as an ecosystem for all the other plants and animals that rely on it. Now we need to share our story. We need others to know the intrinsic value rangeland has and once this resource is gone, we cannot recreate it. I’d like to close with a well-spoken Native American proverb. </w:t>
      </w:r>
      <w:r w:rsidRPr="00F90210">
        <w:rPr>
          <w:rFonts w:ascii="Times New Roman" w:hAnsi="Times New Roman" w:cs="Times New Roman"/>
          <w:sz w:val="24"/>
          <w:szCs w:val="24"/>
        </w:rPr>
        <w:t>“T</w:t>
      </w:r>
      <w:r w:rsidRPr="00F90210">
        <w:rPr>
          <w:rFonts w:ascii="Times New Roman" w:hAnsi="Times New Roman" w:cs="Times New Roman"/>
          <w:color w:val="000000"/>
          <w:sz w:val="24"/>
          <w:szCs w:val="24"/>
        </w:rPr>
        <w:t>reat the earth well: it was not given to you by your parents, it was loaned to you by your children. We do not inherit the Earth from our Ancestors, we borrow it from our Children.</w:t>
      </w:r>
      <w:r w:rsidR="00F90210">
        <w:rPr>
          <w:rFonts w:ascii="Times New Roman" w:hAnsi="Times New Roman" w:cs="Times New Roman"/>
          <w:color w:val="000000"/>
          <w:sz w:val="24"/>
          <w:szCs w:val="24"/>
        </w:rPr>
        <w:t>” -</w:t>
      </w:r>
      <w:r w:rsidRPr="00F90210">
        <w:rPr>
          <w:rFonts w:ascii="Times New Roman" w:hAnsi="Times New Roman" w:cs="Times New Roman"/>
          <w:color w:val="000000"/>
          <w:sz w:val="24"/>
          <w:szCs w:val="24"/>
        </w:rPr>
        <w:t xml:space="preserve"> Tribe Unknown</w:t>
      </w:r>
    </w:p>
    <w:p w:rsidR="000B5293" w:rsidRPr="00F90210" w:rsidRDefault="000B5293" w:rsidP="000B5293">
      <w:pPr>
        <w:spacing w:after="0" w:line="480" w:lineRule="auto"/>
        <w:rPr>
          <w:rFonts w:ascii="Times New Roman" w:hAnsi="Times New Roman" w:cs="Times New Roman"/>
          <w:color w:val="000000"/>
          <w:sz w:val="24"/>
          <w:szCs w:val="24"/>
        </w:rPr>
      </w:pPr>
    </w:p>
    <w:p w:rsidR="000B5293" w:rsidRPr="00A0762B" w:rsidRDefault="000B5293" w:rsidP="000B5293">
      <w:pPr>
        <w:spacing w:after="0" w:line="480" w:lineRule="auto"/>
        <w:jc w:val="center"/>
        <w:rPr>
          <w:rFonts w:ascii="Times New Roman" w:hAnsi="Times New Roman" w:cs="Times New Roman"/>
          <w:color w:val="000000"/>
          <w:sz w:val="24"/>
          <w:szCs w:val="24"/>
        </w:rPr>
      </w:pPr>
    </w:p>
    <w:p w:rsidR="000B5293" w:rsidRDefault="000B5293" w:rsidP="000B5293">
      <w:pPr>
        <w:spacing w:after="0" w:line="480" w:lineRule="auto"/>
        <w:jc w:val="center"/>
        <w:rPr>
          <w:rFonts w:ascii="Times New Roman" w:hAnsi="Times New Roman" w:cs="Times New Roman"/>
          <w:color w:val="000000"/>
          <w:sz w:val="24"/>
          <w:szCs w:val="24"/>
        </w:rPr>
      </w:pPr>
    </w:p>
    <w:p w:rsidR="006A3845" w:rsidRDefault="006A3845" w:rsidP="000B5293">
      <w:pPr>
        <w:spacing w:after="0" w:line="480" w:lineRule="auto"/>
        <w:jc w:val="center"/>
        <w:rPr>
          <w:rFonts w:ascii="Times New Roman" w:hAnsi="Times New Roman" w:cs="Times New Roman"/>
          <w:color w:val="000000"/>
          <w:sz w:val="24"/>
          <w:szCs w:val="24"/>
        </w:rPr>
      </w:pPr>
    </w:p>
    <w:p w:rsidR="006A3845" w:rsidRDefault="006A3845" w:rsidP="000B5293">
      <w:pPr>
        <w:spacing w:after="0" w:line="480" w:lineRule="auto"/>
        <w:jc w:val="center"/>
        <w:rPr>
          <w:rFonts w:ascii="Times New Roman" w:hAnsi="Times New Roman" w:cs="Times New Roman"/>
          <w:color w:val="000000"/>
          <w:sz w:val="24"/>
          <w:szCs w:val="24"/>
        </w:rPr>
      </w:pPr>
    </w:p>
    <w:p w:rsidR="006A3845" w:rsidRDefault="006A3845" w:rsidP="000B5293">
      <w:pPr>
        <w:spacing w:after="0" w:line="480" w:lineRule="auto"/>
        <w:jc w:val="center"/>
        <w:rPr>
          <w:rFonts w:ascii="Times New Roman" w:hAnsi="Times New Roman" w:cs="Times New Roman"/>
          <w:color w:val="000000"/>
          <w:sz w:val="24"/>
          <w:szCs w:val="24"/>
        </w:rPr>
      </w:pPr>
    </w:p>
    <w:p w:rsidR="006A3845" w:rsidRDefault="006A3845" w:rsidP="000B5293">
      <w:pPr>
        <w:spacing w:after="0" w:line="480" w:lineRule="auto"/>
        <w:jc w:val="center"/>
        <w:rPr>
          <w:rFonts w:ascii="Times New Roman" w:hAnsi="Times New Roman" w:cs="Times New Roman"/>
          <w:color w:val="000000"/>
          <w:sz w:val="24"/>
          <w:szCs w:val="24"/>
        </w:rPr>
      </w:pPr>
    </w:p>
    <w:p w:rsidR="006A3845" w:rsidRDefault="006A3845" w:rsidP="000B5293">
      <w:pPr>
        <w:spacing w:after="0" w:line="480" w:lineRule="auto"/>
        <w:jc w:val="center"/>
        <w:rPr>
          <w:rFonts w:ascii="Times New Roman" w:hAnsi="Times New Roman" w:cs="Times New Roman"/>
          <w:color w:val="000000"/>
          <w:sz w:val="24"/>
          <w:szCs w:val="24"/>
        </w:rPr>
      </w:pPr>
      <w:bookmarkStart w:id="0" w:name="_GoBack"/>
      <w:bookmarkEnd w:id="0"/>
    </w:p>
    <w:p w:rsidR="006A3845" w:rsidRPr="00A0762B" w:rsidRDefault="006A3845" w:rsidP="000B5293">
      <w:pPr>
        <w:spacing w:after="0" w:line="480" w:lineRule="auto"/>
        <w:jc w:val="center"/>
        <w:rPr>
          <w:rFonts w:ascii="Times New Roman" w:hAnsi="Times New Roman" w:cs="Times New Roman"/>
          <w:color w:val="000000"/>
          <w:sz w:val="24"/>
          <w:szCs w:val="24"/>
        </w:rPr>
      </w:pPr>
    </w:p>
    <w:p w:rsidR="000B5293" w:rsidRPr="00A0762B" w:rsidRDefault="000B5293" w:rsidP="000B5293">
      <w:pPr>
        <w:spacing w:after="0" w:line="480" w:lineRule="auto"/>
        <w:jc w:val="center"/>
        <w:rPr>
          <w:rFonts w:ascii="Times New Roman" w:hAnsi="Times New Roman" w:cs="Times New Roman"/>
          <w:color w:val="000000"/>
          <w:sz w:val="24"/>
          <w:szCs w:val="24"/>
        </w:rPr>
      </w:pPr>
    </w:p>
    <w:p w:rsidR="000B5293" w:rsidRPr="00A0762B" w:rsidRDefault="000B5293" w:rsidP="000B5293">
      <w:pPr>
        <w:spacing w:after="0" w:line="480" w:lineRule="auto"/>
        <w:jc w:val="center"/>
        <w:rPr>
          <w:rFonts w:ascii="Times New Roman" w:hAnsi="Times New Roman" w:cs="Times New Roman"/>
          <w:color w:val="000000"/>
          <w:sz w:val="24"/>
          <w:szCs w:val="24"/>
        </w:rPr>
      </w:pPr>
    </w:p>
    <w:p w:rsidR="000B5293" w:rsidRPr="00A0762B" w:rsidRDefault="000B5293" w:rsidP="000B5293">
      <w:pPr>
        <w:spacing w:after="0" w:line="480" w:lineRule="auto"/>
        <w:jc w:val="center"/>
        <w:rPr>
          <w:rFonts w:ascii="Times New Roman" w:hAnsi="Times New Roman" w:cs="Times New Roman"/>
          <w:color w:val="000000"/>
          <w:sz w:val="24"/>
          <w:szCs w:val="24"/>
        </w:rPr>
      </w:pPr>
    </w:p>
    <w:p w:rsidR="000B5293" w:rsidRPr="00A0762B" w:rsidRDefault="000B5293" w:rsidP="000B5293">
      <w:pPr>
        <w:spacing w:after="0" w:line="480" w:lineRule="auto"/>
        <w:jc w:val="center"/>
        <w:rPr>
          <w:rFonts w:ascii="Times New Roman" w:hAnsi="Times New Roman" w:cs="Times New Roman"/>
          <w:color w:val="000000"/>
          <w:sz w:val="24"/>
          <w:szCs w:val="24"/>
        </w:rPr>
      </w:pPr>
      <w:r w:rsidRPr="00A0762B">
        <w:rPr>
          <w:rFonts w:ascii="Times New Roman" w:hAnsi="Times New Roman" w:cs="Times New Roman"/>
          <w:color w:val="000000"/>
          <w:sz w:val="24"/>
          <w:szCs w:val="24"/>
        </w:rPr>
        <w:lastRenderedPageBreak/>
        <w:t>Works Cited</w:t>
      </w:r>
    </w:p>
    <w:p w:rsidR="000B5293" w:rsidRPr="00A0762B" w:rsidRDefault="000B5293" w:rsidP="000B5293">
      <w:pPr>
        <w:spacing w:after="0" w:line="240" w:lineRule="auto"/>
        <w:rPr>
          <w:rFonts w:ascii="Times New Roman" w:hAnsi="Times New Roman" w:cs="Times New Roman"/>
          <w:sz w:val="24"/>
          <w:szCs w:val="24"/>
        </w:rPr>
      </w:pPr>
      <w:r w:rsidRPr="00A0762B">
        <w:rPr>
          <w:rFonts w:ascii="Times New Roman" w:hAnsi="Times New Roman" w:cs="Times New Roman"/>
          <w:sz w:val="24"/>
          <w:szCs w:val="24"/>
        </w:rPr>
        <w:t xml:space="preserve">Claassen, R., Carriazo, F., Cooper, J.C., Hellerstein, D, and Ueda,K. (2011). </w:t>
      </w:r>
      <w:r w:rsidRPr="00A76A24">
        <w:rPr>
          <w:rFonts w:ascii="Times New Roman" w:hAnsi="Times New Roman" w:cs="Times New Roman"/>
          <w:i/>
          <w:sz w:val="24"/>
          <w:szCs w:val="24"/>
        </w:rPr>
        <w:t xml:space="preserve">Grassland to </w:t>
      </w:r>
      <w:r w:rsidRPr="00A76A24">
        <w:rPr>
          <w:rFonts w:ascii="Times New Roman" w:hAnsi="Times New Roman" w:cs="Times New Roman"/>
          <w:i/>
          <w:sz w:val="24"/>
          <w:szCs w:val="24"/>
        </w:rPr>
        <w:tab/>
        <w:t xml:space="preserve">Cropland Conversion in the Northern Plains: The Role of Crop Insurance, Commodity, </w:t>
      </w:r>
      <w:r w:rsidRPr="00A76A24">
        <w:rPr>
          <w:rFonts w:ascii="Times New Roman" w:hAnsi="Times New Roman" w:cs="Times New Roman"/>
          <w:i/>
          <w:sz w:val="24"/>
          <w:szCs w:val="24"/>
        </w:rPr>
        <w:tab/>
        <w:t>and Disaster Programs</w:t>
      </w:r>
      <w:r w:rsidRPr="00A0762B">
        <w:rPr>
          <w:rFonts w:ascii="Times New Roman" w:hAnsi="Times New Roman" w:cs="Times New Roman"/>
          <w:sz w:val="24"/>
          <w:szCs w:val="24"/>
        </w:rPr>
        <w:t xml:space="preserve">. Economic Research Service. No. 120, USDA. Retrieved from </w:t>
      </w:r>
      <w:r w:rsidRPr="00A0762B">
        <w:rPr>
          <w:rFonts w:ascii="Times New Roman" w:hAnsi="Times New Roman" w:cs="Times New Roman"/>
          <w:sz w:val="24"/>
          <w:szCs w:val="24"/>
        </w:rPr>
        <w:tab/>
      </w:r>
      <w:hyperlink r:id="rId9" w:history="1">
        <w:r w:rsidRPr="00A0762B">
          <w:rPr>
            <w:rStyle w:val="Hyperlink"/>
            <w:rFonts w:ascii="Times New Roman" w:hAnsi="Times New Roman" w:cs="Times New Roman"/>
            <w:color w:val="auto"/>
            <w:sz w:val="24"/>
            <w:szCs w:val="24"/>
            <w:u w:val="none"/>
          </w:rPr>
          <w:t>www.ers.usda.gov</w:t>
        </w:r>
      </w:hyperlink>
      <w:r w:rsidRPr="00A0762B">
        <w:rPr>
          <w:rFonts w:ascii="Times New Roman" w:hAnsi="Times New Roman" w:cs="Times New Roman"/>
          <w:sz w:val="24"/>
          <w:szCs w:val="24"/>
        </w:rPr>
        <w:t xml:space="preserve"> </w:t>
      </w:r>
    </w:p>
    <w:p w:rsidR="000B5293" w:rsidRDefault="000B5293" w:rsidP="000B5293">
      <w:pPr>
        <w:spacing w:after="0" w:line="240" w:lineRule="auto"/>
        <w:rPr>
          <w:rFonts w:ascii="Times New Roman" w:hAnsi="Times New Roman" w:cs="Times New Roman"/>
          <w:sz w:val="24"/>
          <w:szCs w:val="24"/>
        </w:rPr>
      </w:pPr>
    </w:p>
    <w:p w:rsidR="000B5293" w:rsidRPr="00A0762B" w:rsidRDefault="000B5293" w:rsidP="000B529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Ducks Unlimited. (n.d.) </w:t>
      </w:r>
      <w:r w:rsidRPr="00A0762B">
        <w:rPr>
          <w:rFonts w:ascii="Times New Roman" w:hAnsi="Times New Roman" w:cs="Times New Roman"/>
          <w:i/>
          <w:sz w:val="24"/>
          <w:szCs w:val="24"/>
        </w:rPr>
        <w:t>Prairie Pothole Region</w:t>
      </w:r>
      <w:r w:rsidRPr="00A0762B">
        <w:rPr>
          <w:rFonts w:ascii="Times New Roman" w:hAnsi="Times New Roman" w:cs="Times New Roman"/>
          <w:sz w:val="24"/>
          <w:szCs w:val="24"/>
        </w:rPr>
        <w:t xml:space="preserve">. Retrieved from </w:t>
      </w:r>
      <w:r>
        <w:rPr>
          <w:rFonts w:ascii="Times New Roman" w:hAnsi="Times New Roman" w:cs="Times New Roman"/>
          <w:sz w:val="24"/>
          <w:szCs w:val="24"/>
        </w:rPr>
        <w:tab/>
      </w:r>
      <w:hyperlink r:id="rId10" w:history="1">
        <w:r w:rsidRPr="00A0762B">
          <w:rPr>
            <w:rStyle w:val="Hyperlink"/>
            <w:rFonts w:ascii="Times New Roman" w:hAnsi="Times New Roman" w:cs="Times New Roman"/>
            <w:color w:val="auto"/>
            <w:sz w:val="24"/>
            <w:szCs w:val="24"/>
            <w:u w:val="none"/>
          </w:rPr>
          <w:t>http://www.ducks.org/conservation/prairie-pothole-region</w:t>
        </w:r>
      </w:hyperlink>
    </w:p>
    <w:p w:rsidR="000B5293" w:rsidRDefault="000B5293" w:rsidP="000B5293">
      <w:pPr>
        <w:spacing w:after="0" w:line="240" w:lineRule="auto"/>
        <w:rPr>
          <w:rFonts w:ascii="Times New Roman" w:hAnsi="Times New Roman" w:cs="Times New Roman"/>
          <w:sz w:val="24"/>
          <w:szCs w:val="24"/>
        </w:rPr>
      </w:pPr>
    </w:p>
    <w:p w:rsidR="000B5293" w:rsidRPr="00A0762B" w:rsidRDefault="000B5293" w:rsidP="000B5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Food and Agriculture Organization. (2008). </w:t>
      </w:r>
      <w:r w:rsidRPr="00A0762B">
        <w:rPr>
          <w:rFonts w:ascii="Times New Roman" w:hAnsi="Times New Roman" w:cs="Times New Roman"/>
          <w:i/>
          <w:sz w:val="24"/>
          <w:szCs w:val="24"/>
        </w:rPr>
        <w:t>Are Grasslands Under Threat?</w:t>
      </w:r>
      <w:r w:rsidRPr="00A0762B">
        <w:rPr>
          <w:rFonts w:ascii="Times New Roman" w:hAnsi="Times New Roman" w:cs="Times New Roman"/>
          <w:sz w:val="24"/>
          <w:szCs w:val="24"/>
        </w:rPr>
        <w:t xml:space="preserve"> Retrieved from </w:t>
      </w:r>
      <w:r w:rsidRPr="00A0762B">
        <w:rPr>
          <w:rFonts w:ascii="Times New Roman" w:hAnsi="Times New Roman" w:cs="Times New Roman"/>
          <w:sz w:val="24"/>
          <w:szCs w:val="24"/>
        </w:rPr>
        <w:tab/>
        <w:t xml:space="preserve"> </w:t>
      </w:r>
      <w:r w:rsidR="00340895">
        <w:rPr>
          <w:rFonts w:ascii="Times New Roman" w:hAnsi="Times New Roman" w:cs="Times New Roman"/>
          <w:sz w:val="24"/>
          <w:szCs w:val="24"/>
        </w:rPr>
        <w:tab/>
      </w:r>
      <w:hyperlink r:id="rId11" w:history="1">
        <w:r w:rsidRPr="00A0762B">
          <w:rPr>
            <w:rStyle w:val="Hyperlink"/>
            <w:rFonts w:ascii="Times New Roman" w:hAnsi="Times New Roman" w:cs="Times New Roman"/>
            <w:color w:val="auto"/>
            <w:sz w:val="24"/>
            <w:szCs w:val="24"/>
            <w:u w:val="none"/>
          </w:rPr>
          <w:t>http://www.fao.org/ag/agp/agpc/doc/grass_stats/grass-stats.htm</w:t>
        </w:r>
      </w:hyperlink>
      <w:r w:rsidRPr="00A0762B">
        <w:rPr>
          <w:rFonts w:ascii="Times New Roman" w:hAnsi="Times New Roman" w:cs="Times New Roman"/>
          <w:sz w:val="24"/>
          <w:szCs w:val="24"/>
        </w:rPr>
        <w:t xml:space="preserve"> </w:t>
      </w:r>
    </w:p>
    <w:p w:rsidR="000B5293" w:rsidRDefault="000B5293" w:rsidP="000B5293">
      <w:pPr>
        <w:spacing w:after="0" w:line="240" w:lineRule="auto"/>
        <w:rPr>
          <w:rFonts w:ascii="Times New Roman" w:hAnsi="Times New Roman" w:cs="Times New Roman"/>
          <w:color w:val="000000"/>
          <w:sz w:val="24"/>
          <w:szCs w:val="24"/>
        </w:rPr>
      </w:pPr>
    </w:p>
    <w:p w:rsidR="000B5293" w:rsidRPr="00A0762B" w:rsidRDefault="000B5293" w:rsidP="000B5293">
      <w:pPr>
        <w:spacing w:after="0" w:line="240" w:lineRule="auto"/>
        <w:rPr>
          <w:rFonts w:ascii="Times New Roman" w:hAnsi="Times New Roman" w:cs="Times New Roman"/>
        </w:rPr>
      </w:pPr>
      <w:r w:rsidRPr="00A0762B">
        <w:rPr>
          <w:rFonts w:ascii="Times New Roman" w:hAnsi="Times New Roman" w:cs="Times New Roman"/>
        </w:rPr>
        <w:t xml:space="preserve">Hays, M. (1994). </w:t>
      </w:r>
      <w:r w:rsidRPr="00A0762B">
        <w:rPr>
          <w:rFonts w:ascii="Times New Roman" w:hAnsi="Times New Roman" w:cs="Times New Roman"/>
          <w:i/>
        </w:rPr>
        <w:t xml:space="preserve">South Dakota Prairies </w:t>
      </w:r>
      <w:r w:rsidRPr="00A0762B">
        <w:rPr>
          <w:rFonts w:ascii="Times New Roman" w:hAnsi="Times New Roman" w:cs="Times New Roman"/>
        </w:rPr>
        <w:t xml:space="preserve">fact sheet. Retrieved from </w:t>
      </w:r>
      <w:r w:rsidRPr="00A0762B">
        <w:rPr>
          <w:rFonts w:ascii="Times New Roman" w:hAnsi="Times New Roman" w:cs="Times New Roman"/>
        </w:rPr>
        <w:tab/>
      </w:r>
      <w:hyperlink r:id="rId12" w:history="1">
        <w:r w:rsidRPr="00A0762B">
          <w:rPr>
            <w:rStyle w:val="Hyperlink"/>
            <w:rFonts w:ascii="Times New Roman" w:hAnsi="Times New Roman" w:cs="Times New Roman"/>
            <w:color w:val="auto"/>
            <w:u w:val="none"/>
          </w:rPr>
          <w:t>http://www3.northern.edu/natsource/HABITATS/Sdprai1.htm</w:t>
        </w:r>
      </w:hyperlink>
      <w:r w:rsidRPr="00A0762B">
        <w:rPr>
          <w:rFonts w:ascii="Times New Roman" w:hAnsi="Times New Roman" w:cs="Times New Roman"/>
        </w:rPr>
        <w:t xml:space="preserve"> </w:t>
      </w:r>
    </w:p>
    <w:p w:rsidR="000B5293" w:rsidRPr="00A0762B" w:rsidRDefault="000B5293" w:rsidP="000B5293">
      <w:pPr>
        <w:spacing w:after="0" w:line="240" w:lineRule="auto"/>
        <w:rPr>
          <w:rFonts w:ascii="Times New Roman" w:hAnsi="Times New Roman" w:cs="Times New Roman"/>
        </w:rPr>
      </w:pPr>
    </w:p>
    <w:p w:rsidR="000B5293" w:rsidRDefault="000B5293" w:rsidP="000B5293">
      <w:pPr>
        <w:spacing w:after="0" w:line="240" w:lineRule="auto"/>
        <w:rPr>
          <w:rFonts w:ascii="Times New Roman" w:hAnsi="Times New Roman" w:cs="Times New Roman"/>
          <w:color w:val="000000"/>
          <w:sz w:val="24"/>
          <w:szCs w:val="24"/>
        </w:rPr>
      </w:pPr>
      <w:r w:rsidRPr="00A0762B">
        <w:rPr>
          <w:rFonts w:ascii="Times New Roman" w:hAnsi="Times New Roman" w:cs="Times New Roman"/>
        </w:rPr>
        <w:t>Heitschmidt, R. and J. Stuth (eds). 1991. Grazing Management: An Ecological Perspective. Timber Press</w:t>
      </w:r>
    </w:p>
    <w:p w:rsidR="000B5293" w:rsidRDefault="000B5293" w:rsidP="000B5293">
      <w:pPr>
        <w:spacing w:after="0" w:line="240" w:lineRule="auto"/>
        <w:rPr>
          <w:rFonts w:ascii="Times New Roman" w:hAnsi="Times New Roman" w:cs="Times New Roman"/>
          <w:color w:val="000000"/>
          <w:sz w:val="24"/>
          <w:szCs w:val="24"/>
        </w:rPr>
      </w:pPr>
    </w:p>
    <w:p w:rsidR="000B5293" w:rsidRPr="00A0762B" w:rsidRDefault="000B5293" w:rsidP="000B529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National Sustainable Agriculture Coalition (NSAC). (2014). </w:t>
      </w:r>
      <w:r w:rsidRPr="00A0762B">
        <w:rPr>
          <w:rFonts w:ascii="Times New Roman" w:hAnsi="Times New Roman" w:cs="Times New Roman"/>
          <w:i/>
          <w:color w:val="000000"/>
          <w:sz w:val="24"/>
          <w:szCs w:val="24"/>
        </w:rPr>
        <w:t xml:space="preserve">2014 Farm Bill Drill Down: </w:t>
      </w:r>
      <w:r>
        <w:rPr>
          <w:rFonts w:ascii="Times New Roman" w:hAnsi="Times New Roman" w:cs="Times New Roman"/>
          <w:i/>
          <w:color w:val="000000"/>
          <w:sz w:val="24"/>
          <w:szCs w:val="24"/>
        </w:rPr>
        <w:tab/>
      </w:r>
      <w:r w:rsidRPr="00A0762B">
        <w:rPr>
          <w:rFonts w:ascii="Times New Roman" w:hAnsi="Times New Roman" w:cs="Times New Roman"/>
          <w:i/>
          <w:color w:val="000000"/>
          <w:sz w:val="24"/>
          <w:szCs w:val="24"/>
        </w:rPr>
        <w:t>Conservation – Crop Insurance Linkages</w:t>
      </w:r>
      <w:r w:rsidRPr="00A0762B">
        <w:rPr>
          <w:rFonts w:ascii="Times New Roman" w:hAnsi="Times New Roman" w:cs="Times New Roman"/>
          <w:color w:val="000000"/>
          <w:sz w:val="24"/>
          <w:szCs w:val="24"/>
        </w:rPr>
        <w:t xml:space="preserve">. Retrieved from </w:t>
      </w:r>
      <w:r>
        <w:rPr>
          <w:rFonts w:ascii="Times New Roman" w:hAnsi="Times New Roman" w:cs="Times New Roman"/>
          <w:color w:val="000000"/>
          <w:sz w:val="24"/>
          <w:szCs w:val="24"/>
        </w:rPr>
        <w:tab/>
      </w:r>
      <w:hyperlink r:id="rId13" w:history="1">
        <w:r w:rsidRPr="00A0762B">
          <w:rPr>
            <w:rStyle w:val="Hyperlink"/>
            <w:rFonts w:ascii="Times New Roman" w:hAnsi="Times New Roman" w:cs="Times New Roman"/>
            <w:color w:val="auto"/>
            <w:sz w:val="24"/>
            <w:szCs w:val="24"/>
            <w:u w:val="none"/>
          </w:rPr>
          <w:t>http://sustainableagriculture.net</w:t>
        </w:r>
      </w:hyperlink>
      <w:r w:rsidRPr="00A0762B">
        <w:rPr>
          <w:rFonts w:ascii="Times New Roman" w:hAnsi="Times New Roman" w:cs="Times New Roman"/>
          <w:sz w:val="24"/>
          <w:szCs w:val="24"/>
        </w:rPr>
        <w:t xml:space="preserve">  </w:t>
      </w:r>
    </w:p>
    <w:p w:rsidR="000B5293" w:rsidRDefault="000B5293" w:rsidP="000B5293">
      <w:pPr>
        <w:spacing w:after="0" w:line="240" w:lineRule="auto"/>
        <w:rPr>
          <w:rFonts w:ascii="Times New Roman" w:hAnsi="Times New Roman" w:cs="Times New Roman"/>
          <w:sz w:val="24"/>
          <w:szCs w:val="24"/>
        </w:rPr>
      </w:pPr>
    </w:p>
    <w:p w:rsidR="00A76A24" w:rsidRDefault="00A76A24" w:rsidP="000B5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Reitsma, K.D., Clay, D.E., Carlson, C.G., Dunn, B.H., Smart, A.J., Wright, D.L., Clay, S.A. </w:t>
      </w:r>
      <w:r w:rsidR="00BE490A">
        <w:rPr>
          <w:rFonts w:ascii="Times New Roman" w:hAnsi="Times New Roman" w:cs="Times New Roman"/>
          <w:sz w:val="24"/>
          <w:szCs w:val="24"/>
        </w:rPr>
        <w:tab/>
      </w:r>
      <w:r>
        <w:rPr>
          <w:rFonts w:ascii="Times New Roman" w:hAnsi="Times New Roman" w:cs="Times New Roman"/>
          <w:sz w:val="24"/>
          <w:szCs w:val="24"/>
        </w:rPr>
        <w:t xml:space="preserve">(2014). </w:t>
      </w:r>
      <w:r>
        <w:rPr>
          <w:rFonts w:ascii="Times New Roman" w:hAnsi="Times New Roman" w:cs="Times New Roman"/>
          <w:i/>
          <w:sz w:val="24"/>
          <w:szCs w:val="24"/>
        </w:rPr>
        <w:t xml:space="preserve">Estimated South Dakota Land Use Change from 2006 to 2012. </w:t>
      </w:r>
      <w:r w:rsidR="00BE490A">
        <w:rPr>
          <w:rFonts w:ascii="Times New Roman" w:hAnsi="Times New Roman" w:cs="Times New Roman"/>
          <w:sz w:val="24"/>
          <w:szCs w:val="24"/>
        </w:rPr>
        <w:t xml:space="preserve">SDSU </w:t>
      </w:r>
      <w:r w:rsidR="00BE490A">
        <w:rPr>
          <w:rFonts w:ascii="Times New Roman" w:hAnsi="Times New Roman" w:cs="Times New Roman"/>
          <w:sz w:val="24"/>
          <w:szCs w:val="24"/>
        </w:rPr>
        <w:tab/>
        <w:t xml:space="preserve">Department of Plant Science. pdf. </w:t>
      </w:r>
    </w:p>
    <w:p w:rsidR="00BE490A" w:rsidRPr="00BE490A" w:rsidRDefault="00BE490A" w:rsidP="000B5293">
      <w:pPr>
        <w:spacing w:after="0" w:line="240" w:lineRule="auto"/>
        <w:rPr>
          <w:rFonts w:ascii="Times New Roman" w:hAnsi="Times New Roman" w:cs="Times New Roman"/>
          <w:sz w:val="24"/>
          <w:szCs w:val="24"/>
        </w:rPr>
      </w:pPr>
    </w:p>
    <w:p w:rsidR="000B5293" w:rsidRPr="00A0762B" w:rsidRDefault="000B5293" w:rsidP="000B5293">
      <w:pPr>
        <w:spacing w:after="0" w:line="240" w:lineRule="auto"/>
        <w:rPr>
          <w:rFonts w:ascii="Times New Roman" w:hAnsi="Times New Roman" w:cs="Times New Roman"/>
          <w:sz w:val="24"/>
          <w:szCs w:val="24"/>
        </w:rPr>
      </w:pPr>
      <w:r w:rsidRPr="007A1020">
        <w:rPr>
          <w:rFonts w:ascii="Times New Roman" w:hAnsi="Times New Roman" w:cs="Times New Roman"/>
          <w:sz w:val="24"/>
          <w:szCs w:val="24"/>
        </w:rPr>
        <w:t>SD Association of Conservation Districts (SDACD).</w:t>
      </w:r>
      <w:r>
        <w:rPr>
          <w:rFonts w:ascii="Times New Roman" w:hAnsi="Times New Roman" w:cs="Times New Roman"/>
          <w:sz w:val="24"/>
          <w:szCs w:val="24"/>
        </w:rPr>
        <w:t xml:space="preserve"> (n.d.) </w:t>
      </w:r>
      <w:r w:rsidRPr="00A0762B">
        <w:rPr>
          <w:rFonts w:ascii="Times New Roman" w:hAnsi="Times New Roman" w:cs="Times New Roman"/>
          <w:i/>
          <w:sz w:val="24"/>
          <w:szCs w:val="24"/>
        </w:rPr>
        <w:t>Grazing Systems.</w:t>
      </w:r>
      <w:r w:rsidRPr="00A0762B">
        <w:rPr>
          <w:rFonts w:ascii="Times New Roman" w:hAnsi="Times New Roman" w:cs="Times New Roman"/>
          <w:sz w:val="24"/>
          <w:szCs w:val="24"/>
        </w:rPr>
        <w:t xml:space="preserve"> Retrieved from </w:t>
      </w:r>
      <w:r w:rsidRPr="00A0762B">
        <w:rPr>
          <w:rFonts w:ascii="Times New Roman" w:hAnsi="Times New Roman" w:cs="Times New Roman"/>
          <w:sz w:val="24"/>
          <w:szCs w:val="24"/>
        </w:rPr>
        <w:tab/>
      </w:r>
      <w:hyperlink r:id="rId14" w:history="1">
        <w:r w:rsidRPr="00A0762B">
          <w:rPr>
            <w:rStyle w:val="Hyperlink"/>
            <w:rFonts w:ascii="Times New Roman" w:hAnsi="Times New Roman" w:cs="Times New Roman"/>
            <w:color w:val="auto"/>
            <w:sz w:val="24"/>
            <w:szCs w:val="24"/>
            <w:u w:val="none"/>
          </w:rPr>
          <w:t>http://www.sdconservation.org/grassland/managing/systems.html</w:t>
        </w:r>
      </w:hyperlink>
    </w:p>
    <w:p w:rsidR="000B5293" w:rsidRDefault="000B5293" w:rsidP="000B5293">
      <w:pPr>
        <w:spacing w:after="0" w:line="240" w:lineRule="auto"/>
        <w:rPr>
          <w:rFonts w:ascii="Times New Roman" w:hAnsi="Times New Roman" w:cs="Times New Roman"/>
          <w:sz w:val="24"/>
          <w:szCs w:val="24"/>
        </w:rPr>
      </w:pPr>
    </w:p>
    <w:p w:rsidR="000B5293" w:rsidRPr="00A0762B" w:rsidRDefault="000B5293" w:rsidP="000B5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Nature Conservancy. (n.d.). </w:t>
      </w:r>
      <w:r w:rsidRPr="007A1020">
        <w:rPr>
          <w:rFonts w:ascii="Times New Roman" w:hAnsi="Times New Roman" w:cs="Times New Roman"/>
          <w:i/>
          <w:sz w:val="24"/>
          <w:szCs w:val="24"/>
        </w:rPr>
        <w:t>The Prairie Coteau Landscape</w:t>
      </w:r>
      <w:r w:rsidRPr="00A0762B">
        <w:rPr>
          <w:rFonts w:ascii="Times New Roman" w:hAnsi="Times New Roman" w:cs="Times New Roman"/>
          <w:sz w:val="24"/>
          <w:szCs w:val="24"/>
        </w:rPr>
        <w:t xml:space="preserve">. Retrieved from  </w:t>
      </w:r>
      <w:r w:rsidRPr="00A0762B">
        <w:rPr>
          <w:rFonts w:ascii="Times New Roman" w:hAnsi="Times New Roman" w:cs="Times New Roman"/>
          <w:sz w:val="24"/>
          <w:szCs w:val="24"/>
        </w:rPr>
        <w:tab/>
      </w:r>
      <w:hyperlink r:id="rId15" w:history="1">
        <w:r w:rsidRPr="00A0762B">
          <w:rPr>
            <w:rStyle w:val="Hyperlink"/>
            <w:rFonts w:ascii="Times New Roman" w:hAnsi="Times New Roman" w:cs="Times New Roman"/>
            <w:color w:val="auto"/>
            <w:sz w:val="24"/>
            <w:szCs w:val="24"/>
            <w:u w:val="none"/>
          </w:rPr>
          <w:t>http://www.nature.org/ourinitiaties/regions/northamerica/united states/southdakota/the-</w:t>
        </w:r>
        <w:r w:rsidRPr="00A0762B">
          <w:rPr>
            <w:rStyle w:val="Hyperlink"/>
            <w:rFonts w:ascii="Times New Roman" w:hAnsi="Times New Roman" w:cs="Times New Roman"/>
            <w:color w:val="auto"/>
            <w:sz w:val="24"/>
            <w:szCs w:val="24"/>
            <w:u w:val="none"/>
          </w:rPr>
          <w:tab/>
          <w:t>prairie-coteau-landscape.xml</w:t>
        </w:r>
      </w:hyperlink>
      <w:r w:rsidRPr="00A0762B">
        <w:rPr>
          <w:rFonts w:ascii="Times New Roman" w:hAnsi="Times New Roman" w:cs="Times New Roman"/>
          <w:sz w:val="24"/>
          <w:szCs w:val="24"/>
        </w:rPr>
        <w:t xml:space="preserve"> </w:t>
      </w:r>
    </w:p>
    <w:p w:rsidR="000B5293" w:rsidRPr="00A0762B" w:rsidRDefault="000B5293" w:rsidP="000B5293">
      <w:pPr>
        <w:spacing w:after="0" w:line="240" w:lineRule="auto"/>
        <w:rPr>
          <w:rFonts w:ascii="Times New Roman" w:hAnsi="Times New Roman" w:cs="Times New Roman"/>
          <w:sz w:val="24"/>
          <w:szCs w:val="24"/>
        </w:rPr>
      </w:pPr>
    </w:p>
    <w:p w:rsidR="000B5293" w:rsidRPr="00A0762B" w:rsidRDefault="000B5293" w:rsidP="000B5293">
      <w:pPr>
        <w:spacing w:after="0" w:line="240" w:lineRule="auto"/>
        <w:rPr>
          <w:rFonts w:ascii="Times New Roman" w:hAnsi="Times New Roman" w:cs="Times New Roman"/>
        </w:rPr>
      </w:pPr>
      <w:r w:rsidRPr="00A0762B">
        <w:rPr>
          <w:rFonts w:ascii="Times New Roman" w:hAnsi="Times New Roman" w:cs="Times New Roman"/>
        </w:rPr>
        <w:t xml:space="preserve">USDA-NRCS. (2013). </w:t>
      </w:r>
      <w:r w:rsidRPr="00A0762B">
        <w:rPr>
          <w:rFonts w:ascii="Times New Roman" w:hAnsi="Times New Roman" w:cs="Times New Roman"/>
          <w:i/>
        </w:rPr>
        <w:t xml:space="preserve">Rangeland Soil Quality – Soil </w:t>
      </w:r>
      <w:r w:rsidRPr="007A1020">
        <w:rPr>
          <w:rFonts w:ascii="Times New Roman" w:hAnsi="Times New Roman" w:cs="Times New Roman"/>
          <w:i/>
        </w:rPr>
        <w:t>Biota</w:t>
      </w:r>
      <w:r w:rsidRPr="00A0762B">
        <w:rPr>
          <w:rFonts w:ascii="Times New Roman" w:hAnsi="Times New Roman" w:cs="Times New Roman"/>
        </w:rPr>
        <w:t xml:space="preserve">. Fact Sheet from USDA-NRCS </w:t>
      </w:r>
      <w:r>
        <w:rPr>
          <w:rFonts w:ascii="Times New Roman" w:hAnsi="Times New Roman" w:cs="Times New Roman"/>
        </w:rPr>
        <w:t>N</w:t>
      </w:r>
      <w:r w:rsidRPr="00A0762B">
        <w:rPr>
          <w:rFonts w:ascii="Times New Roman" w:hAnsi="Times New Roman" w:cs="Times New Roman"/>
        </w:rPr>
        <w:t xml:space="preserve">orth Dakota. </w:t>
      </w:r>
    </w:p>
    <w:p w:rsidR="000B5293" w:rsidRPr="00A0762B" w:rsidRDefault="000B5293" w:rsidP="000B5293">
      <w:pPr>
        <w:spacing w:after="0" w:line="240" w:lineRule="auto"/>
        <w:rPr>
          <w:rFonts w:ascii="Times New Roman" w:hAnsi="Times New Roman" w:cs="Times New Roman"/>
        </w:rPr>
      </w:pPr>
    </w:p>
    <w:p w:rsidR="000B5293" w:rsidRDefault="000B5293" w:rsidP="000B5293">
      <w:pPr>
        <w:spacing w:after="0" w:line="240" w:lineRule="auto"/>
        <w:rPr>
          <w:rFonts w:ascii="Times New Roman" w:hAnsi="Times New Roman" w:cs="Times New Roman"/>
        </w:rPr>
      </w:pPr>
      <w:r w:rsidRPr="00A0762B">
        <w:rPr>
          <w:rFonts w:ascii="Times New Roman" w:hAnsi="Times New Roman" w:cs="Times New Roman"/>
        </w:rPr>
        <w:t>US</w:t>
      </w:r>
      <w:r>
        <w:rPr>
          <w:rFonts w:ascii="Times New Roman" w:hAnsi="Times New Roman" w:cs="Times New Roman"/>
        </w:rPr>
        <w:t>DA</w:t>
      </w:r>
      <w:r w:rsidRPr="00A0762B">
        <w:rPr>
          <w:rFonts w:ascii="Times New Roman" w:hAnsi="Times New Roman" w:cs="Times New Roman"/>
        </w:rPr>
        <w:t xml:space="preserve">, National Agricultural Statistics Service (2012) Quick Stats 2.0. Retrieved from </w:t>
      </w:r>
      <w:r>
        <w:rPr>
          <w:rFonts w:ascii="Times New Roman" w:hAnsi="Times New Roman" w:cs="Times New Roman"/>
        </w:rPr>
        <w:tab/>
      </w:r>
      <w:hyperlink r:id="rId16" w:history="1">
        <w:r w:rsidRPr="00A0762B">
          <w:rPr>
            <w:rStyle w:val="Hyperlink"/>
            <w:rFonts w:ascii="Times New Roman" w:hAnsi="Times New Roman" w:cs="Times New Roman"/>
            <w:color w:val="auto"/>
            <w:u w:val="none"/>
          </w:rPr>
          <w:t>http://nass.usda.gov/Quick_Stats/</w:t>
        </w:r>
      </w:hyperlink>
    </w:p>
    <w:p w:rsidR="000B5293" w:rsidRDefault="000B5293" w:rsidP="000B5293">
      <w:pPr>
        <w:spacing w:after="0" w:line="240" w:lineRule="auto"/>
        <w:rPr>
          <w:rFonts w:ascii="Times New Roman" w:hAnsi="Times New Roman" w:cs="Times New Roman"/>
        </w:rPr>
      </w:pPr>
    </w:p>
    <w:p w:rsidR="000B5293" w:rsidRPr="007A1020" w:rsidRDefault="000B5293" w:rsidP="000B5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USDA, Research, Education &amp; Economics Information System. (2011). </w:t>
      </w:r>
      <w:r w:rsidRPr="00985A0F">
        <w:rPr>
          <w:rFonts w:ascii="Times New Roman" w:hAnsi="Times New Roman" w:cs="Times New Roman"/>
          <w:i/>
          <w:sz w:val="24"/>
          <w:szCs w:val="24"/>
        </w:rPr>
        <w:t xml:space="preserve">Rangeland </w:t>
      </w:r>
      <w:r>
        <w:rPr>
          <w:rFonts w:ascii="Times New Roman" w:hAnsi="Times New Roman" w:cs="Times New Roman"/>
          <w:i/>
          <w:sz w:val="24"/>
          <w:szCs w:val="24"/>
        </w:rPr>
        <w:tab/>
      </w:r>
      <w:r w:rsidRPr="00985A0F">
        <w:rPr>
          <w:rFonts w:ascii="Times New Roman" w:hAnsi="Times New Roman" w:cs="Times New Roman"/>
          <w:i/>
          <w:sz w:val="24"/>
          <w:szCs w:val="24"/>
        </w:rPr>
        <w:t>Stewardship and Health</w:t>
      </w:r>
      <w:r>
        <w:rPr>
          <w:rFonts w:ascii="Times New Roman" w:hAnsi="Times New Roman" w:cs="Times New Roman"/>
          <w:i/>
          <w:sz w:val="24"/>
          <w:szCs w:val="24"/>
        </w:rPr>
        <w:t xml:space="preserve">. </w:t>
      </w:r>
      <w:r w:rsidRPr="00A0762B">
        <w:rPr>
          <w:rFonts w:ascii="Times New Roman" w:hAnsi="Times New Roman" w:cs="Times New Roman"/>
          <w:sz w:val="24"/>
          <w:szCs w:val="24"/>
        </w:rPr>
        <w:t xml:space="preserve">Source Oregon State University, retrieved </w:t>
      </w:r>
      <w:r w:rsidR="00340895">
        <w:rPr>
          <w:rFonts w:ascii="Times New Roman" w:hAnsi="Times New Roman" w:cs="Times New Roman"/>
          <w:sz w:val="24"/>
          <w:szCs w:val="24"/>
        </w:rPr>
        <w:t>from</w:t>
      </w:r>
      <w:r>
        <w:rPr>
          <w:rFonts w:ascii="Times New Roman" w:hAnsi="Times New Roman" w:cs="Times New Roman"/>
          <w:sz w:val="24"/>
          <w:szCs w:val="24"/>
        </w:rPr>
        <w:tab/>
      </w:r>
      <w:hyperlink r:id="rId17" w:history="1">
        <w:r w:rsidRPr="007A1020">
          <w:rPr>
            <w:rStyle w:val="Hyperlink"/>
            <w:rFonts w:ascii="Times New Roman" w:hAnsi="Times New Roman" w:cs="Times New Roman"/>
            <w:color w:val="auto"/>
            <w:sz w:val="24"/>
            <w:szCs w:val="24"/>
            <w:u w:val="none"/>
          </w:rPr>
          <w:t>http://portal.nifa.usda.gov/web/crisprojectpages/0215990-rangeland-stewardship-and-</w:t>
        </w:r>
        <w:r w:rsidRPr="007A1020">
          <w:rPr>
            <w:rStyle w:val="Hyperlink"/>
            <w:rFonts w:ascii="Times New Roman" w:hAnsi="Times New Roman" w:cs="Times New Roman"/>
            <w:color w:val="auto"/>
            <w:sz w:val="24"/>
            <w:szCs w:val="24"/>
            <w:u w:val="none"/>
          </w:rPr>
          <w:tab/>
          <w:t>health</w:t>
        </w:r>
      </w:hyperlink>
      <w:r w:rsidRPr="007A1020">
        <w:rPr>
          <w:rFonts w:ascii="Times New Roman" w:hAnsi="Times New Roman" w:cs="Times New Roman"/>
          <w:sz w:val="24"/>
          <w:szCs w:val="24"/>
        </w:rPr>
        <w:t xml:space="preserve">.... </w:t>
      </w:r>
    </w:p>
    <w:p w:rsidR="000B5293" w:rsidRPr="007A1020" w:rsidRDefault="000B5293" w:rsidP="000B5293">
      <w:pPr>
        <w:spacing w:after="0" w:line="240" w:lineRule="auto"/>
        <w:rPr>
          <w:rFonts w:ascii="Times New Roman" w:hAnsi="Times New Roman" w:cs="Times New Roman"/>
          <w:sz w:val="24"/>
          <w:szCs w:val="24"/>
        </w:rPr>
      </w:pPr>
    </w:p>
    <w:p w:rsidR="000B5293" w:rsidRPr="00A0762B" w:rsidRDefault="000B5293" w:rsidP="000B5293">
      <w:pPr>
        <w:spacing w:after="0" w:line="240" w:lineRule="auto"/>
        <w:rPr>
          <w:rFonts w:ascii="Times New Roman" w:hAnsi="Times New Roman" w:cs="Times New Roman"/>
          <w:sz w:val="24"/>
          <w:szCs w:val="24"/>
        </w:rPr>
      </w:pPr>
      <w:r>
        <w:rPr>
          <w:rFonts w:ascii="Times New Roman" w:hAnsi="Times New Roman" w:cs="Times New Roman"/>
        </w:rPr>
        <w:t xml:space="preserve">USGS. (n.d.). </w:t>
      </w:r>
      <w:r w:rsidRPr="00A0762B">
        <w:rPr>
          <w:rFonts w:ascii="Times New Roman" w:hAnsi="Times New Roman" w:cs="Times New Roman"/>
          <w:i/>
          <w:sz w:val="24"/>
          <w:szCs w:val="24"/>
        </w:rPr>
        <w:t>A Tapestry of Time and Terrain</w:t>
      </w:r>
      <w:r w:rsidRPr="00A0762B">
        <w:rPr>
          <w:rFonts w:ascii="Times New Roman" w:hAnsi="Times New Roman" w:cs="Times New Roman"/>
          <w:sz w:val="24"/>
          <w:szCs w:val="24"/>
        </w:rPr>
        <w:t xml:space="preserve">: </w:t>
      </w:r>
      <w:r w:rsidRPr="00985A0F">
        <w:rPr>
          <w:rFonts w:ascii="Times New Roman" w:hAnsi="Times New Roman" w:cs="Times New Roman"/>
          <w:i/>
          <w:sz w:val="24"/>
          <w:szCs w:val="24"/>
        </w:rPr>
        <w:t>the union of two maps – geology and topography</w:t>
      </w:r>
      <w:r>
        <w:rPr>
          <w:rFonts w:ascii="Times New Roman" w:hAnsi="Times New Roman" w:cs="Times New Roman"/>
          <w:sz w:val="24"/>
          <w:szCs w:val="24"/>
        </w:rPr>
        <w:t xml:space="preserve">. </w:t>
      </w:r>
      <w:r w:rsidRPr="00A0762B">
        <w:rPr>
          <w:rFonts w:ascii="Times New Roman" w:hAnsi="Times New Roman" w:cs="Times New Roman"/>
          <w:sz w:val="24"/>
          <w:szCs w:val="24"/>
        </w:rPr>
        <w:tab/>
        <w:t xml:space="preserve">Retrieved from </w:t>
      </w:r>
      <w:hyperlink r:id="rId18" w:history="1">
        <w:r w:rsidRPr="00A0762B">
          <w:rPr>
            <w:rStyle w:val="Hyperlink"/>
            <w:rFonts w:ascii="Times New Roman" w:hAnsi="Times New Roman" w:cs="Times New Roman"/>
            <w:color w:val="auto"/>
            <w:sz w:val="24"/>
            <w:szCs w:val="24"/>
            <w:u w:val="none"/>
          </w:rPr>
          <w:t>http://tapestry.usgs.gov/features/38coteau.html</w:t>
        </w:r>
      </w:hyperlink>
    </w:p>
    <w:p w:rsidR="000B5293" w:rsidRPr="00A0762B" w:rsidRDefault="000B5293" w:rsidP="000B5293">
      <w:pPr>
        <w:spacing w:after="0" w:line="240" w:lineRule="auto"/>
        <w:rPr>
          <w:rFonts w:ascii="Times New Roman" w:hAnsi="Times New Roman" w:cs="Times New Roman"/>
        </w:rPr>
      </w:pPr>
    </w:p>
    <w:p w:rsidR="000B5293" w:rsidRPr="00A0762B" w:rsidRDefault="000B5293" w:rsidP="000B5293">
      <w:pPr>
        <w:spacing w:after="0" w:line="240" w:lineRule="auto"/>
        <w:rPr>
          <w:rFonts w:ascii="Times New Roman" w:hAnsi="Times New Roman" w:cs="Times New Roman"/>
          <w:sz w:val="24"/>
          <w:szCs w:val="24"/>
        </w:rPr>
      </w:pPr>
      <w:r w:rsidRPr="00A0762B">
        <w:rPr>
          <w:rFonts w:ascii="Times New Roman" w:hAnsi="Times New Roman" w:cs="Times New Roman"/>
          <w:sz w:val="24"/>
          <w:szCs w:val="24"/>
        </w:rPr>
        <w:lastRenderedPageBreak/>
        <w:t xml:space="preserve">West (n.d.) </w:t>
      </w:r>
      <w:r w:rsidRPr="00A0762B">
        <w:rPr>
          <w:rFonts w:ascii="Times New Roman" w:hAnsi="Times New Roman" w:cs="Times New Roman"/>
          <w:i/>
          <w:sz w:val="24"/>
          <w:szCs w:val="24"/>
        </w:rPr>
        <w:t>Biodiversity of Rangelands</w:t>
      </w:r>
      <w:r w:rsidRPr="00A0762B">
        <w:rPr>
          <w:rFonts w:ascii="Times New Roman" w:hAnsi="Times New Roman" w:cs="Times New Roman"/>
          <w:sz w:val="24"/>
          <w:szCs w:val="24"/>
        </w:rPr>
        <w:t xml:space="preserve">. An Issue Paper Created by the Society for Range </w:t>
      </w:r>
      <w:r w:rsidRPr="00A0762B">
        <w:rPr>
          <w:rFonts w:ascii="Times New Roman" w:hAnsi="Times New Roman" w:cs="Times New Roman"/>
          <w:sz w:val="24"/>
          <w:szCs w:val="24"/>
        </w:rPr>
        <w:tab/>
        <w:t xml:space="preserve">Management.  </w:t>
      </w:r>
    </w:p>
    <w:p w:rsidR="000B5293" w:rsidRDefault="000B5293" w:rsidP="000B5293">
      <w:pPr>
        <w:spacing w:after="0" w:line="240" w:lineRule="auto"/>
        <w:rPr>
          <w:rFonts w:ascii="Times New Roman" w:hAnsi="Times New Roman" w:cs="Times New Roman"/>
        </w:rPr>
      </w:pPr>
    </w:p>
    <w:p w:rsidR="00C03E1B" w:rsidRPr="00BE490A" w:rsidRDefault="000B5293" w:rsidP="00F90210">
      <w:pPr>
        <w:spacing w:after="0" w:line="240" w:lineRule="auto"/>
      </w:pPr>
      <w:r w:rsidRPr="00A0762B">
        <w:rPr>
          <w:rFonts w:ascii="Times New Roman" w:hAnsi="Times New Roman" w:cs="Times New Roman"/>
        </w:rPr>
        <w:t xml:space="preserve">Wright, C.K., and Wimberly, M.C. (2013). </w:t>
      </w:r>
      <w:r w:rsidRPr="00BE490A">
        <w:rPr>
          <w:rFonts w:ascii="Times New Roman" w:hAnsi="Times New Roman" w:cs="Times New Roman"/>
        </w:rPr>
        <w:t>Recent Land Use Change in the Western Corn Belt Threatens Grasslands and Wetlands</w:t>
      </w:r>
      <w:r w:rsidR="00BE490A">
        <w:rPr>
          <w:rFonts w:ascii="Times New Roman" w:hAnsi="Times New Roman" w:cs="Times New Roman"/>
          <w:i/>
        </w:rPr>
        <w:t>.</w:t>
      </w:r>
      <w:r w:rsidR="00BE490A" w:rsidRPr="00BE490A">
        <w:rPr>
          <w:rFonts w:ascii="Times New Roman" w:hAnsi="Times New Roman" w:cs="Times New Roman"/>
        </w:rPr>
        <w:t xml:space="preserve"> </w:t>
      </w:r>
      <w:r w:rsidR="00BE490A" w:rsidRPr="00BE490A">
        <w:rPr>
          <w:rFonts w:ascii="Times New Roman" w:hAnsi="Times New Roman" w:cs="Times New Roman"/>
          <w:i/>
        </w:rPr>
        <w:t>Proceedings of the National Academy of Science</w:t>
      </w:r>
      <w:r w:rsidR="00BE490A">
        <w:rPr>
          <w:rFonts w:ascii="Times New Roman" w:hAnsi="Times New Roman" w:cs="Times New Roman"/>
          <w:i/>
        </w:rPr>
        <w:t xml:space="preserve">s of the United States, </w:t>
      </w:r>
      <w:r w:rsidR="00BE490A" w:rsidRPr="00BE490A">
        <w:rPr>
          <w:rFonts w:ascii="Times New Roman" w:hAnsi="Times New Roman" w:cs="Times New Roman"/>
        </w:rPr>
        <w:t xml:space="preserve">110(10), 4134-4139. Doi:10.1073/pas.1215404110. </w:t>
      </w:r>
      <w:r w:rsidRPr="00BE490A">
        <w:rPr>
          <w:rFonts w:ascii="Times New Roman" w:hAnsi="Times New Roman" w:cs="Times New Roman"/>
        </w:rPr>
        <w:t xml:space="preserve"> </w:t>
      </w:r>
    </w:p>
    <w:sectPr w:rsidR="00C03E1B" w:rsidRPr="00BE490A" w:rsidSect="00552EFB">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0A1" w:rsidRDefault="009040A1" w:rsidP="000B5293">
      <w:pPr>
        <w:spacing w:after="0" w:line="240" w:lineRule="auto"/>
      </w:pPr>
      <w:r>
        <w:separator/>
      </w:r>
    </w:p>
  </w:endnote>
  <w:endnote w:type="continuationSeparator" w:id="0">
    <w:p w:rsidR="009040A1" w:rsidRDefault="009040A1" w:rsidP="000B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0A1" w:rsidRDefault="009040A1" w:rsidP="000B5293">
      <w:pPr>
        <w:spacing w:after="0" w:line="240" w:lineRule="auto"/>
      </w:pPr>
      <w:r>
        <w:separator/>
      </w:r>
    </w:p>
  </w:footnote>
  <w:footnote w:type="continuationSeparator" w:id="0">
    <w:p w:rsidR="009040A1" w:rsidRDefault="009040A1" w:rsidP="000B5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52" w:rsidRDefault="00552EFB">
    <w:pPr>
      <w:pStyle w:val="Header"/>
      <w:jc w:val="right"/>
    </w:pPr>
    <w:r>
      <w:fldChar w:fldCharType="begin"/>
    </w:r>
    <w:r>
      <w:instrText xml:space="preserve"> PAGE  \* Arabic  \* MERGEFORMAT </w:instrText>
    </w:r>
    <w:r>
      <w:fldChar w:fldCharType="separate"/>
    </w:r>
    <w:r w:rsidR="00BB03F2">
      <w:rPr>
        <w:noProof/>
      </w:rPr>
      <w:t>6</w:t>
    </w:r>
    <w:r>
      <w:fldChar w:fldCharType="end"/>
    </w:r>
  </w:p>
  <w:p w:rsidR="00107EDF" w:rsidRDefault="009040A1" w:rsidP="00107EDF">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52" w:rsidRDefault="00E21352">
    <w:pPr>
      <w:pStyle w:val="Header"/>
      <w:jc w:val="right"/>
    </w:pPr>
  </w:p>
  <w:p w:rsidR="00894C6A" w:rsidRDefault="009040A1" w:rsidP="00894C6A">
    <w:pPr>
      <w:pStyle w:val="Header"/>
      <w:tabs>
        <w:tab w:val="clear" w:pos="4680"/>
        <w:tab w:val="clear" w:pos="9360"/>
        <w:tab w:val="left" w:pos="80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08"/>
    <w:rsid w:val="000003A6"/>
    <w:rsid w:val="00000A6F"/>
    <w:rsid w:val="00003278"/>
    <w:rsid w:val="0000346E"/>
    <w:rsid w:val="00004B45"/>
    <w:rsid w:val="00012E63"/>
    <w:rsid w:val="00016251"/>
    <w:rsid w:val="00016571"/>
    <w:rsid w:val="00027800"/>
    <w:rsid w:val="00031C2F"/>
    <w:rsid w:val="00032754"/>
    <w:rsid w:val="00032CBB"/>
    <w:rsid w:val="000357AF"/>
    <w:rsid w:val="00036B4E"/>
    <w:rsid w:val="00037CBA"/>
    <w:rsid w:val="0004303E"/>
    <w:rsid w:val="00046A08"/>
    <w:rsid w:val="00051650"/>
    <w:rsid w:val="00053431"/>
    <w:rsid w:val="000539D0"/>
    <w:rsid w:val="00056244"/>
    <w:rsid w:val="000658EA"/>
    <w:rsid w:val="00070854"/>
    <w:rsid w:val="00081C42"/>
    <w:rsid w:val="000824CA"/>
    <w:rsid w:val="00083BFB"/>
    <w:rsid w:val="00085353"/>
    <w:rsid w:val="000942AE"/>
    <w:rsid w:val="00096E96"/>
    <w:rsid w:val="000A0FBF"/>
    <w:rsid w:val="000A11A6"/>
    <w:rsid w:val="000A2653"/>
    <w:rsid w:val="000A4ADB"/>
    <w:rsid w:val="000A6B9F"/>
    <w:rsid w:val="000A7199"/>
    <w:rsid w:val="000B3BFC"/>
    <w:rsid w:val="000B5293"/>
    <w:rsid w:val="000B59D3"/>
    <w:rsid w:val="000B78B4"/>
    <w:rsid w:val="000C008B"/>
    <w:rsid w:val="000C0E0F"/>
    <w:rsid w:val="000C40A2"/>
    <w:rsid w:val="000C4735"/>
    <w:rsid w:val="000D20C7"/>
    <w:rsid w:val="000D2BA2"/>
    <w:rsid w:val="000D2F75"/>
    <w:rsid w:val="000D4E4D"/>
    <w:rsid w:val="000E070D"/>
    <w:rsid w:val="000E0C43"/>
    <w:rsid w:val="000E2813"/>
    <w:rsid w:val="000E40C6"/>
    <w:rsid w:val="000E44EF"/>
    <w:rsid w:val="000E5A1C"/>
    <w:rsid w:val="000F114B"/>
    <w:rsid w:val="000F1D56"/>
    <w:rsid w:val="000F2D01"/>
    <w:rsid w:val="000F3084"/>
    <w:rsid w:val="000F42DF"/>
    <w:rsid w:val="000F696D"/>
    <w:rsid w:val="00101233"/>
    <w:rsid w:val="00102143"/>
    <w:rsid w:val="0010252E"/>
    <w:rsid w:val="00102BA2"/>
    <w:rsid w:val="001059BC"/>
    <w:rsid w:val="00106FC2"/>
    <w:rsid w:val="00112B22"/>
    <w:rsid w:val="0012135E"/>
    <w:rsid w:val="00123B57"/>
    <w:rsid w:val="00131996"/>
    <w:rsid w:val="0013338C"/>
    <w:rsid w:val="00135263"/>
    <w:rsid w:val="00135AC3"/>
    <w:rsid w:val="00137A29"/>
    <w:rsid w:val="00141B0B"/>
    <w:rsid w:val="001432C9"/>
    <w:rsid w:val="001516FF"/>
    <w:rsid w:val="001518A8"/>
    <w:rsid w:val="00153702"/>
    <w:rsid w:val="001604F1"/>
    <w:rsid w:val="001626AD"/>
    <w:rsid w:val="0016564E"/>
    <w:rsid w:val="00166BB4"/>
    <w:rsid w:val="00174BB5"/>
    <w:rsid w:val="00175FE1"/>
    <w:rsid w:val="0018117C"/>
    <w:rsid w:val="00184E61"/>
    <w:rsid w:val="00185483"/>
    <w:rsid w:val="00186E41"/>
    <w:rsid w:val="00194022"/>
    <w:rsid w:val="00194B78"/>
    <w:rsid w:val="001A24EB"/>
    <w:rsid w:val="001A4791"/>
    <w:rsid w:val="001A5D34"/>
    <w:rsid w:val="001A7BA1"/>
    <w:rsid w:val="001B0B91"/>
    <w:rsid w:val="001B2266"/>
    <w:rsid w:val="001B4E09"/>
    <w:rsid w:val="001C248D"/>
    <w:rsid w:val="001C3188"/>
    <w:rsid w:val="001C3E45"/>
    <w:rsid w:val="001C5E16"/>
    <w:rsid w:val="001D1C40"/>
    <w:rsid w:val="001D1F73"/>
    <w:rsid w:val="001D66C9"/>
    <w:rsid w:val="001D691C"/>
    <w:rsid w:val="001E00DD"/>
    <w:rsid w:val="001E58FD"/>
    <w:rsid w:val="001E7D7D"/>
    <w:rsid w:val="001F294B"/>
    <w:rsid w:val="001F5CA7"/>
    <w:rsid w:val="002032AD"/>
    <w:rsid w:val="0020527E"/>
    <w:rsid w:val="00205688"/>
    <w:rsid w:val="0020660F"/>
    <w:rsid w:val="00207702"/>
    <w:rsid w:val="00211C78"/>
    <w:rsid w:val="002163D0"/>
    <w:rsid w:val="00220495"/>
    <w:rsid w:val="00221FE3"/>
    <w:rsid w:val="00223084"/>
    <w:rsid w:val="0022437A"/>
    <w:rsid w:val="002266A5"/>
    <w:rsid w:val="0022753E"/>
    <w:rsid w:val="00232AEB"/>
    <w:rsid w:val="00232B7A"/>
    <w:rsid w:val="002372E1"/>
    <w:rsid w:val="00241506"/>
    <w:rsid w:val="002421AB"/>
    <w:rsid w:val="00243494"/>
    <w:rsid w:val="0025642C"/>
    <w:rsid w:val="00256871"/>
    <w:rsid w:val="00256B79"/>
    <w:rsid w:val="0026163D"/>
    <w:rsid w:val="00263CDC"/>
    <w:rsid w:val="00264951"/>
    <w:rsid w:val="00265BF8"/>
    <w:rsid w:val="00270428"/>
    <w:rsid w:val="0027263B"/>
    <w:rsid w:val="00275D16"/>
    <w:rsid w:val="00286E1C"/>
    <w:rsid w:val="0029280C"/>
    <w:rsid w:val="0029366D"/>
    <w:rsid w:val="002A058B"/>
    <w:rsid w:val="002A0F42"/>
    <w:rsid w:val="002A4BE5"/>
    <w:rsid w:val="002A51B5"/>
    <w:rsid w:val="002B6E2F"/>
    <w:rsid w:val="002B7448"/>
    <w:rsid w:val="002B7685"/>
    <w:rsid w:val="002C1803"/>
    <w:rsid w:val="002C5CEE"/>
    <w:rsid w:val="002C68E1"/>
    <w:rsid w:val="002C7AA7"/>
    <w:rsid w:val="002D01E1"/>
    <w:rsid w:val="002D0EE7"/>
    <w:rsid w:val="002D17B9"/>
    <w:rsid w:val="002D3984"/>
    <w:rsid w:val="002D4786"/>
    <w:rsid w:val="002E0576"/>
    <w:rsid w:val="002E087E"/>
    <w:rsid w:val="002E14BD"/>
    <w:rsid w:val="002E45BC"/>
    <w:rsid w:val="002E4692"/>
    <w:rsid w:val="002F2D59"/>
    <w:rsid w:val="002F7376"/>
    <w:rsid w:val="002F7BA3"/>
    <w:rsid w:val="002F7CAB"/>
    <w:rsid w:val="00301556"/>
    <w:rsid w:val="00301F1B"/>
    <w:rsid w:val="00311B05"/>
    <w:rsid w:val="003216B3"/>
    <w:rsid w:val="00321A60"/>
    <w:rsid w:val="003229DC"/>
    <w:rsid w:val="0032654B"/>
    <w:rsid w:val="00330213"/>
    <w:rsid w:val="0033075C"/>
    <w:rsid w:val="00331A4D"/>
    <w:rsid w:val="00332C37"/>
    <w:rsid w:val="003401F1"/>
    <w:rsid w:val="00340895"/>
    <w:rsid w:val="00342A91"/>
    <w:rsid w:val="003432E8"/>
    <w:rsid w:val="00345EAB"/>
    <w:rsid w:val="00347574"/>
    <w:rsid w:val="00350A59"/>
    <w:rsid w:val="00352F33"/>
    <w:rsid w:val="00355607"/>
    <w:rsid w:val="0035780C"/>
    <w:rsid w:val="00360081"/>
    <w:rsid w:val="00364695"/>
    <w:rsid w:val="00364779"/>
    <w:rsid w:val="0036761B"/>
    <w:rsid w:val="0037143E"/>
    <w:rsid w:val="003725A4"/>
    <w:rsid w:val="00374855"/>
    <w:rsid w:val="0037690F"/>
    <w:rsid w:val="00376C35"/>
    <w:rsid w:val="003850A3"/>
    <w:rsid w:val="00385256"/>
    <w:rsid w:val="00390118"/>
    <w:rsid w:val="003901C5"/>
    <w:rsid w:val="00396C4C"/>
    <w:rsid w:val="003A0416"/>
    <w:rsid w:val="003A2762"/>
    <w:rsid w:val="003A32B2"/>
    <w:rsid w:val="003A490C"/>
    <w:rsid w:val="003A7082"/>
    <w:rsid w:val="003A7D81"/>
    <w:rsid w:val="003B1C3F"/>
    <w:rsid w:val="003B3DBC"/>
    <w:rsid w:val="003C01C6"/>
    <w:rsid w:val="003C06DE"/>
    <w:rsid w:val="003C2200"/>
    <w:rsid w:val="003C2385"/>
    <w:rsid w:val="003C51A7"/>
    <w:rsid w:val="003C5D3B"/>
    <w:rsid w:val="003D32CC"/>
    <w:rsid w:val="003D3F28"/>
    <w:rsid w:val="003D4DAE"/>
    <w:rsid w:val="003D4FC6"/>
    <w:rsid w:val="003D796D"/>
    <w:rsid w:val="003E2D02"/>
    <w:rsid w:val="003E2D85"/>
    <w:rsid w:val="003E4363"/>
    <w:rsid w:val="003E7549"/>
    <w:rsid w:val="003F05FC"/>
    <w:rsid w:val="003F2503"/>
    <w:rsid w:val="003F2C88"/>
    <w:rsid w:val="003F2C98"/>
    <w:rsid w:val="003F3E33"/>
    <w:rsid w:val="003F7F0A"/>
    <w:rsid w:val="003F7F68"/>
    <w:rsid w:val="00405396"/>
    <w:rsid w:val="00406B77"/>
    <w:rsid w:val="004078E9"/>
    <w:rsid w:val="0041014D"/>
    <w:rsid w:val="00412020"/>
    <w:rsid w:val="004132DD"/>
    <w:rsid w:val="00413B12"/>
    <w:rsid w:val="00414D62"/>
    <w:rsid w:val="00416610"/>
    <w:rsid w:val="00422360"/>
    <w:rsid w:val="00422F5F"/>
    <w:rsid w:val="004247D7"/>
    <w:rsid w:val="00427FB3"/>
    <w:rsid w:val="0043007E"/>
    <w:rsid w:val="00434F02"/>
    <w:rsid w:val="00456B4D"/>
    <w:rsid w:val="004573CE"/>
    <w:rsid w:val="00457EA7"/>
    <w:rsid w:val="00465369"/>
    <w:rsid w:val="004678D1"/>
    <w:rsid w:val="00470FE1"/>
    <w:rsid w:val="00471DB9"/>
    <w:rsid w:val="00472EFD"/>
    <w:rsid w:val="004734DA"/>
    <w:rsid w:val="004813D0"/>
    <w:rsid w:val="004814BE"/>
    <w:rsid w:val="00483703"/>
    <w:rsid w:val="00483C5B"/>
    <w:rsid w:val="00493F75"/>
    <w:rsid w:val="004948CE"/>
    <w:rsid w:val="00497950"/>
    <w:rsid w:val="00497F72"/>
    <w:rsid w:val="004A1F52"/>
    <w:rsid w:val="004B1DBB"/>
    <w:rsid w:val="004B27A3"/>
    <w:rsid w:val="004C067A"/>
    <w:rsid w:val="004C1595"/>
    <w:rsid w:val="004C2317"/>
    <w:rsid w:val="004C3AF2"/>
    <w:rsid w:val="004C5D42"/>
    <w:rsid w:val="004C62EA"/>
    <w:rsid w:val="004C6579"/>
    <w:rsid w:val="004C79DE"/>
    <w:rsid w:val="004D0094"/>
    <w:rsid w:val="004D3AFD"/>
    <w:rsid w:val="004D6408"/>
    <w:rsid w:val="004D6F39"/>
    <w:rsid w:val="004E1016"/>
    <w:rsid w:val="004E1FF3"/>
    <w:rsid w:val="004E439F"/>
    <w:rsid w:val="004E475B"/>
    <w:rsid w:val="004E7616"/>
    <w:rsid w:val="00503059"/>
    <w:rsid w:val="00503535"/>
    <w:rsid w:val="00504EA5"/>
    <w:rsid w:val="00507342"/>
    <w:rsid w:val="00507846"/>
    <w:rsid w:val="00511802"/>
    <w:rsid w:val="00511F2B"/>
    <w:rsid w:val="00513DFA"/>
    <w:rsid w:val="00515AE9"/>
    <w:rsid w:val="00523B08"/>
    <w:rsid w:val="005255B4"/>
    <w:rsid w:val="005261B1"/>
    <w:rsid w:val="00526C00"/>
    <w:rsid w:val="005378C4"/>
    <w:rsid w:val="005402AC"/>
    <w:rsid w:val="00541C29"/>
    <w:rsid w:val="0054279E"/>
    <w:rsid w:val="0054580F"/>
    <w:rsid w:val="0054725F"/>
    <w:rsid w:val="0055006D"/>
    <w:rsid w:val="00550A4F"/>
    <w:rsid w:val="00551E64"/>
    <w:rsid w:val="00552EFB"/>
    <w:rsid w:val="00554263"/>
    <w:rsid w:val="00554F85"/>
    <w:rsid w:val="00555819"/>
    <w:rsid w:val="00557F34"/>
    <w:rsid w:val="00562E6E"/>
    <w:rsid w:val="005632F3"/>
    <w:rsid w:val="0057624B"/>
    <w:rsid w:val="00580016"/>
    <w:rsid w:val="00582EB9"/>
    <w:rsid w:val="00586558"/>
    <w:rsid w:val="0059032E"/>
    <w:rsid w:val="005920E0"/>
    <w:rsid w:val="00593F55"/>
    <w:rsid w:val="0059440E"/>
    <w:rsid w:val="005A09FB"/>
    <w:rsid w:val="005A2483"/>
    <w:rsid w:val="005A529F"/>
    <w:rsid w:val="005A5DC0"/>
    <w:rsid w:val="005A7F84"/>
    <w:rsid w:val="005A7FE4"/>
    <w:rsid w:val="005B04C4"/>
    <w:rsid w:val="005B1242"/>
    <w:rsid w:val="005B1DFC"/>
    <w:rsid w:val="005B7FC8"/>
    <w:rsid w:val="005C3936"/>
    <w:rsid w:val="005C4A98"/>
    <w:rsid w:val="005D731B"/>
    <w:rsid w:val="005E0683"/>
    <w:rsid w:val="005E18F6"/>
    <w:rsid w:val="005E1CB1"/>
    <w:rsid w:val="005E2A3E"/>
    <w:rsid w:val="005E2FD8"/>
    <w:rsid w:val="005E3512"/>
    <w:rsid w:val="005E4BE6"/>
    <w:rsid w:val="005E6FC4"/>
    <w:rsid w:val="005F2683"/>
    <w:rsid w:val="005F72E6"/>
    <w:rsid w:val="0060215F"/>
    <w:rsid w:val="0060396D"/>
    <w:rsid w:val="00603976"/>
    <w:rsid w:val="00607E46"/>
    <w:rsid w:val="0061127B"/>
    <w:rsid w:val="00611308"/>
    <w:rsid w:val="006138A4"/>
    <w:rsid w:val="00613969"/>
    <w:rsid w:val="00615FC7"/>
    <w:rsid w:val="00621B01"/>
    <w:rsid w:val="00623C7C"/>
    <w:rsid w:val="006250B2"/>
    <w:rsid w:val="006252BD"/>
    <w:rsid w:val="00630F50"/>
    <w:rsid w:val="006333EC"/>
    <w:rsid w:val="006347DB"/>
    <w:rsid w:val="00635533"/>
    <w:rsid w:val="006430F2"/>
    <w:rsid w:val="00643E68"/>
    <w:rsid w:val="00644B90"/>
    <w:rsid w:val="00645951"/>
    <w:rsid w:val="006500FF"/>
    <w:rsid w:val="00651155"/>
    <w:rsid w:val="00655E6B"/>
    <w:rsid w:val="006566B3"/>
    <w:rsid w:val="00662699"/>
    <w:rsid w:val="00665481"/>
    <w:rsid w:val="00666846"/>
    <w:rsid w:val="0066773D"/>
    <w:rsid w:val="00670134"/>
    <w:rsid w:val="00671DFB"/>
    <w:rsid w:val="00675C51"/>
    <w:rsid w:val="006764D3"/>
    <w:rsid w:val="00676BC0"/>
    <w:rsid w:val="00683532"/>
    <w:rsid w:val="006857DC"/>
    <w:rsid w:val="0068793E"/>
    <w:rsid w:val="00694B64"/>
    <w:rsid w:val="00696682"/>
    <w:rsid w:val="006A3845"/>
    <w:rsid w:val="006A455D"/>
    <w:rsid w:val="006A4A2B"/>
    <w:rsid w:val="006A6210"/>
    <w:rsid w:val="006A798C"/>
    <w:rsid w:val="006B0E24"/>
    <w:rsid w:val="006B21D7"/>
    <w:rsid w:val="006B302D"/>
    <w:rsid w:val="006C05C1"/>
    <w:rsid w:val="006C2C34"/>
    <w:rsid w:val="006D47EE"/>
    <w:rsid w:val="006D7F27"/>
    <w:rsid w:val="006F21A5"/>
    <w:rsid w:val="006F4879"/>
    <w:rsid w:val="006F5F18"/>
    <w:rsid w:val="006F7FC4"/>
    <w:rsid w:val="007003F0"/>
    <w:rsid w:val="00700E2C"/>
    <w:rsid w:val="007027B6"/>
    <w:rsid w:val="007045F1"/>
    <w:rsid w:val="007053C8"/>
    <w:rsid w:val="00711FB2"/>
    <w:rsid w:val="00712D8B"/>
    <w:rsid w:val="0071490B"/>
    <w:rsid w:val="00720629"/>
    <w:rsid w:val="007219E4"/>
    <w:rsid w:val="00721C53"/>
    <w:rsid w:val="00721CD2"/>
    <w:rsid w:val="00726C3B"/>
    <w:rsid w:val="00730C1F"/>
    <w:rsid w:val="00731D39"/>
    <w:rsid w:val="00732603"/>
    <w:rsid w:val="00742145"/>
    <w:rsid w:val="00744523"/>
    <w:rsid w:val="00746C1E"/>
    <w:rsid w:val="00746D0F"/>
    <w:rsid w:val="0075144E"/>
    <w:rsid w:val="0076130F"/>
    <w:rsid w:val="00771412"/>
    <w:rsid w:val="00772285"/>
    <w:rsid w:val="00774F50"/>
    <w:rsid w:val="00776AE8"/>
    <w:rsid w:val="00784913"/>
    <w:rsid w:val="007871B5"/>
    <w:rsid w:val="00790F3A"/>
    <w:rsid w:val="00794312"/>
    <w:rsid w:val="007A36CC"/>
    <w:rsid w:val="007B13E1"/>
    <w:rsid w:val="007B2D3A"/>
    <w:rsid w:val="007B38A6"/>
    <w:rsid w:val="007B52F3"/>
    <w:rsid w:val="007B71F2"/>
    <w:rsid w:val="007C0291"/>
    <w:rsid w:val="007C04B0"/>
    <w:rsid w:val="007C0810"/>
    <w:rsid w:val="007C1789"/>
    <w:rsid w:val="007C41A5"/>
    <w:rsid w:val="007D006B"/>
    <w:rsid w:val="007E2AE4"/>
    <w:rsid w:val="007E3262"/>
    <w:rsid w:val="007F1D57"/>
    <w:rsid w:val="007F2449"/>
    <w:rsid w:val="007F27A6"/>
    <w:rsid w:val="007F61E1"/>
    <w:rsid w:val="00801A10"/>
    <w:rsid w:val="00807E82"/>
    <w:rsid w:val="00812D48"/>
    <w:rsid w:val="008162EC"/>
    <w:rsid w:val="00826943"/>
    <w:rsid w:val="0082712B"/>
    <w:rsid w:val="008276E2"/>
    <w:rsid w:val="00830FB7"/>
    <w:rsid w:val="00831F6E"/>
    <w:rsid w:val="00832802"/>
    <w:rsid w:val="008339B4"/>
    <w:rsid w:val="00836205"/>
    <w:rsid w:val="00837C85"/>
    <w:rsid w:val="00854100"/>
    <w:rsid w:val="00855EF9"/>
    <w:rsid w:val="00857365"/>
    <w:rsid w:val="00871961"/>
    <w:rsid w:val="00877D84"/>
    <w:rsid w:val="00877F22"/>
    <w:rsid w:val="00880326"/>
    <w:rsid w:val="00882D01"/>
    <w:rsid w:val="00882FEF"/>
    <w:rsid w:val="008875CC"/>
    <w:rsid w:val="00896472"/>
    <w:rsid w:val="008A0A11"/>
    <w:rsid w:val="008A3F03"/>
    <w:rsid w:val="008B5B50"/>
    <w:rsid w:val="008C2C3A"/>
    <w:rsid w:val="008C2EF1"/>
    <w:rsid w:val="008C33D7"/>
    <w:rsid w:val="008C7294"/>
    <w:rsid w:val="008D5317"/>
    <w:rsid w:val="008D7E7D"/>
    <w:rsid w:val="008E0177"/>
    <w:rsid w:val="008E1DA5"/>
    <w:rsid w:val="008F3310"/>
    <w:rsid w:val="008F4938"/>
    <w:rsid w:val="00901EC2"/>
    <w:rsid w:val="00902FDA"/>
    <w:rsid w:val="009040A1"/>
    <w:rsid w:val="009047ED"/>
    <w:rsid w:val="00907465"/>
    <w:rsid w:val="0090786E"/>
    <w:rsid w:val="0091439F"/>
    <w:rsid w:val="009164B8"/>
    <w:rsid w:val="009350B0"/>
    <w:rsid w:val="00935A95"/>
    <w:rsid w:val="00941EE2"/>
    <w:rsid w:val="0094629C"/>
    <w:rsid w:val="00946789"/>
    <w:rsid w:val="0095257F"/>
    <w:rsid w:val="009570FF"/>
    <w:rsid w:val="009738E7"/>
    <w:rsid w:val="00976525"/>
    <w:rsid w:val="0097795C"/>
    <w:rsid w:val="00977DC8"/>
    <w:rsid w:val="00991882"/>
    <w:rsid w:val="00993E4B"/>
    <w:rsid w:val="00994622"/>
    <w:rsid w:val="00997C53"/>
    <w:rsid w:val="009A1EB6"/>
    <w:rsid w:val="009A4738"/>
    <w:rsid w:val="009A5024"/>
    <w:rsid w:val="009A50F0"/>
    <w:rsid w:val="009A642A"/>
    <w:rsid w:val="009A77B8"/>
    <w:rsid w:val="009B10D3"/>
    <w:rsid w:val="009B239A"/>
    <w:rsid w:val="009B3726"/>
    <w:rsid w:val="009B3C4E"/>
    <w:rsid w:val="009C2ACE"/>
    <w:rsid w:val="009C4879"/>
    <w:rsid w:val="009C668D"/>
    <w:rsid w:val="009D0B11"/>
    <w:rsid w:val="009D68DD"/>
    <w:rsid w:val="009D7117"/>
    <w:rsid w:val="009E093B"/>
    <w:rsid w:val="009E393E"/>
    <w:rsid w:val="009E3CE3"/>
    <w:rsid w:val="009E4A5C"/>
    <w:rsid w:val="009E6871"/>
    <w:rsid w:val="009E7E92"/>
    <w:rsid w:val="009F297B"/>
    <w:rsid w:val="009F2F1F"/>
    <w:rsid w:val="009F644D"/>
    <w:rsid w:val="00A003C5"/>
    <w:rsid w:val="00A00628"/>
    <w:rsid w:val="00A02160"/>
    <w:rsid w:val="00A04A27"/>
    <w:rsid w:val="00A104DA"/>
    <w:rsid w:val="00A13425"/>
    <w:rsid w:val="00A1444A"/>
    <w:rsid w:val="00A145FF"/>
    <w:rsid w:val="00A16652"/>
    <w:rsid w:val="00A2064C"/>
    <w:rsid w:val="00A20A03"/>
    <w:rsid w:val="00A212D8"/>
    <w:rsid w:val="00A2350F"/>
    <w:rsid w:val="00A24516"/>
    <w:rsid w:val="00A26B4B"/>
    <w:rsid w:val="00A313DF"/>
    <w:rsid w:val="00A3310E"/>
    <w:rsid w:val="00A33FD9"/>
    <w:rsid w:val="00A43F3D"/>
    <w:rsid w:val="00A46672"/>
    <w:rsid w:val="00A501EC"/>
    <w:rsid w:val="00A6381D"/>
    <w:rsid w:val="00A739E9"/>
    <w:rsid w:val="00A7614B"/>
    <w:rsid w:val="00A76A24"/>
    <w:rsid w:val="00A81334"/>
    <w:rsid w:val="00A82244"/>
    <w:rsid w:val="00A87C6E"/>
    <w:rsid w:val="00A911DF"/>
    <w:rsid w:val="00A95D1F"/>
    <w:rsid w:val="00AA0143"/>
    <w:rsid w:val="00AA063E"/>
    <w:rsid w:val="00AA4AA9"/>
    <w:rsid w:val="00AA6BB5"/>
    <w:rsid w:val="00AB3E9D"/>
    <w:rsid w:val="00AB559D"/>
    <w:rsid w:val="00AC2B98"/>
    <w:rsid w:val="00AC34CC"/>
    <w:rsid w:val="00AC4021"/>
    <w:rsid w:val="00AD38C6"/>
    <w:rsid w:val="00AD5688"/>
    <w:rsid w:val="00AD59F6"/>
    <w:rsid w:val="00AE035E"/>
    <w:rsid w:val="00AE5DA3"/>
    <w:rsid w:val="00AF25DA"/>
    <w:rsid w:val="00AF34F2"/>
    <w:rsid w:val="00B01EA6"/>
    <w:rsid w:val="00B02426"/>
    <w:rsid w:val="00B02A64"/>
    <w:rsid w:val="00B046DA"/>
    <w:rsid w:val="00B064BF"/>
    <w:rsid w:val="00B066CC"/>
    <w:rsid w:val="00B06B35"/>
    <w:rsid w:val="00B105FA"/>
    <w:rsid w:val="00B10D54"/>
    <w:rsid w:val="00B17A59"/>
    <w:rsid w:val="00B212D5"/>
    <w:rsid w:val="00B216A0"/>
    <w:rsid w:val="00B22806"/>
    <w:rsid w:val="00B2597C"/>
    <w:rsid w:val="00B25B67"/>
    <w:rsid w:val="00B25EB4"/>
    <w:rsid w:val="00B25F39"/>
    <w:rsid w:val="00B31B4A"/>
    <w:rsid w:val="00B3229A"/>
    <w:rsid w:val="00B36131"/>
    <w:rsid w:val="00B37663"/>
    <w:rsid w:val="00B40CFB"/>
    <w:rsid w:val="00B4494D"/>
    <w:rsid w:val="00B469C2"/>
    <w:rsid w:val="00B46FFE"/>
    <w:rsid w:val="00B47689"/>
    <w:rsid w:val="00B528C2"/>
    <w:rsid w:val="00B5358E"/>
    <w:rsid w:val="00B54609"/>
    <w:rsid w:val="00B55AB0"/>
    <w:rsid w:val="00B56A83"/>
    <w:rsid w:val="00B628B3"/>
    <w:rsid w:val="00B6594A"/>
    <w:rsid w:val="00B65F32"/>
    <w:rsid w:val="00B65F43"/>
    <w:rsid w:val="00B7259C"/>
    <w:rsid w:val="00B73028"/>
    <w:rsid w:val="00B7481D"/>
    <w:rsid w:val="00B74D47"/>
    <w:rsid w:val="00B74EBB"/>
    <w:rsid w:val="00B76C5A"/>
    <w:rsid w:val="00B7792A"/>
    <w:rsid w:val="00B84872"/>
    <w:rsid w:val="00B85654"/>
    <w:rsid w:val="00B85A32"/>
    <w:rsid w:val="00B863BB"/>
    <w:rsid w:val="00B9005D"/>
    <w:rsid w:val="00B91339"/>
    <w:rsid w:val="00B97DD6"/>
    <w:rsid w:val="00BA3102"/>
    <w:rsid w:val="00BA7963"/>
    <w:rsid w:val="00BA7E1D"/>
    <w:rsid w:val="00BB03F2"/>
    <w:rsid w:val="00BB0A5B"/>
    <w:rsid w:val="00BB0FF5"/>
    <w:rsid w:val="00BB11C8"/>
    <w:rsid w:val="00BB23E8"/>
    <w:rsid w:val="00BB3258"/>
    <w:rsid w:val="00BB3E29"/>
    <w:rsid w:val="00BB42B3"/>
    <w:rsid w:val="00BB64EC"/>
    <w:rsid w:val="00BC2918"/>
    <w:rsid w:val="00BC2EB8"/>
    <w:rsid w:val="00BC35BF"/>
    <w:rsid w:val="00BC47CF"/>
    <w:rsid w:val="00BC49DA"/>
    <w:rsid w:val="00BC5925"/>
    <w:rsid w:val="00BC6AC8"/>
    <w:rsid w:val="00BC6FD1"/>
    <w:rsid w:val="00BD1DBA"/>
    <w:rsid w:val="00BE0025"/>
    <w:rsid w:val="00BE486C"/>
    <w:rsid w:val="00BE490A"/>
    <w:rsid w:val="00BF05CB"/>
    <w:rsid w:val="00BF3D6F"/>
    <w:rsid w:val="00BF42CA"/>
    <w:rsid w:val="00C0169D"/>
    <w:rsid w:val="00C0271C"/>
    <w:rsid w:val="00C03B72"/>
    <w:rsid w:val="00C03E1B"/>
    <w:rsid w:val="00C20577"/>
    <w:rsid w:val="00C2130C"/>
    <w:rsid w:val="00C22F10"/>
    <w:rsid w:val="00C24EC8"/>
    <w:rsid w:val="00C2622C"/>
    <w:rsid w:val="00C26375"/>
    <w:rsid w:val="00C32DE0"/>
    <w:rsid w:val="00C33B18"/>
    <w:rsid w:val="00C3702C"/>
    <w:rsid w:val="00C44B5A"/>
    <w:rsid w:val="00C47151"/>
    <w:rsid w:val="00C472F3"/>
    <w:rsid w:val="00C47551"/>
    <w:rsid w:val="00C4767E"/>
    <w:rsid w:val="00C514ED"/>
    <w:rsid w:val="00C557C5"/>
    <w:rsid w:val="00C60A1C"/>
    <w:rsid w:val="00C61244"/>
    <w:rsid w:val="00C66F74"/>
    <w:rsid w:val="00C67FA5"/>
    <w:rsid w:val="00C723B7"/>
    <w:rsid w:val="00C83DD4"/>
    <w:rsid w:val="00C8446D"/>
    <w:rsid w:val="00C933DA"/>
    <w:rsid w:val="00C9521E"/>
    <w:rsid w:val="00CA6701"/>
    <w:rsid w:val="00CB0339"/>
    <w:rsid w:val="00CB0687"/>
    <w:rsid w:val="00CB2684"/>
    <w:rsid w:val="00CB60DE"/>
    <w:rsid w:val="00CB72F8"/>
    <w:rsid w:val="00CC30AD"/>
    <w:rsid w:val="00CC47F7"/>
    <w:rsid w:val="00CC6E3B"/>
    <w:rsid w:val="00CC7631"/>
    <w:rsid w:val="00CD4189"/>
    <w:rsid w:val="00CD5307"/>
    <w:rsid w:val="00CE1E66"/>
    <w:rsid w:val="00CE3F64"/>
    <w:rsid w:val="00CF0243"/>
    <w:rsid w:val="00CF30CC"/>
    <w:rsid w:val="00CF4E36"/>
    <w:rsid w:val="00CF654B"/>
    <w:rsid w:val="00CF75D0"/>
    <w:rsid w:val="00D0598A"/>
    <w:rsid w:val="00D06588"/>
    <w:rsid w:val="00D07164"/>
    <w:rsid w:val="00D1001C"/>
    <w:rsid w:val="00D12B0A"/>
    <w:rsid w:val="00D15CE1"/>
    <w:rsid w:val="00D2091C"/>
    <w:rsid w:val="00D224D7"/>
    <w:rsid w:val="00D23733"/>
    <w:rsid w:val="00D25376"/>
    <w:rsid w:val="00D25451"/>
    <w:rsid w:val="00D26D43"/>
    <w:rsid w:val="00D3025F"/>
    <w:rsid w:val="00D3257D"/>
    <w:rsid w:val="00D333EB"/>
    <w:rsid w:val="00D36798"/>
    <w:rsid w:val="00D41D1B"/>
    <w:rsid w:val="00D42B63"/>
    <w:rsid w:val="00D43F42"/>
    <w:rsid w:val="00D44E67"/>
    <w:rsid w:val="00D55CE5"/>
    <w:rsid w:val="00D575F5"/>
    <w:rsid w:val="00D5786D"/>
    <w:rsid w:val="00D57AA3"/>
    <w:rsid w:val="00D60B2E"/>
    <w:rsid w:val="00D61384"/>
    <w:rsid w:val="00D64B35"/>
    <w:rsid w:val="00D65AE1"/>
    <w:rsid w:val="00D65AF8"/>
    <w:rsid w:val="00D66A5A"/>
    <w:rsid w:val="00D7074F"/>
    <w:rsid w:val="00D712F8"/>
    <w:rsid w:val="00D74197"/>
    <w:rsid w:val="00D748FA"/>
    <w:rsid w:val="00D80C04"/>
    <w:rsid w:val="00D8177C"/>
    <w:rsid w:val="00D852E7"/>
    <w:rsid w:val="00D86D3C"/>
    <w:rsid w:val="00D9114A"/>
    <w:rsid w:val="00D915B4"/>
    <w:rsid w:val="00D94FA1"/>
    <w:rsid w:val="00D96AE1"/>
    <w:rsid w:val="00DA787F"/>
    <w:rsid w:val="00DB4B6C"/>
    <w:rsid w:val="00DC170F"/>
    <w:rsid w:val="00DC35B7"/>
    <w:rsid w:val="00DC3D57"/>
    <w:rsid w:val="00DC4FDE"/>
    <w:rsid w:val="00DC50E8"/>
    <w:rsid w:val="00DD08B7"/>
    <w:rsid w:val="00DE1EEF"/>
    <w:rsid w:val="00DE4E60"/>
    <w:rsid w:val="00DE58DF"/>
    <w:rsid w:val="00DF4EE9"/>
    <w:rsid w:val="00E0275E"/>
    <w:rsid w:val="00E0718B"/>
    <w:rsid w:val="00E11B71"/>
    <w:rsid w:val="00E1584B"/>
    <w:rsid w:val="00E16E49"/>
    <w:rsid w:val="00E17935"/>
    <w:rsid w:val="00E21352"/>
    <w:rsid w:val="00E22E94"/>
    <w:rsid w:val="00E27DC6"/>
    <w:rsid w:val="00E324FA"/>
    <w:rsid w:val="00E34026"/>
    <w:rsid w:val="00E358CC"/>
    <w:rsid w:val="00E370E7"/>
    <w:rsid w:val="00E4028F"/>
    <w:rsid w:val="00E46F1C"/>
    <w:rsid w:val="00E47B15"/>
    <w:rsid w:val="00E52498"/>
    <w:rsid w:val="00E56000"/>
    <w:rsid w:val="00E57DE0"/>
    <w:rsid w:val="00E63320"/>
    <w:rsid w:val="00E65765"/>
    <w:rsid w:val="00E74F82"/>
    <w:rsid w:val="00E76588"/>
    <w:rsid w:val="00E80E9B"/>
    <w:rsid w:val="00E82013"/>
    <w:rsid w:val="00E84DAC"/>
    <w:rsid w:val="00E85DC3"/>
    <w:rsid w:val="00E870CE"/>
    <w:rsid w:val="00E90504"/>
    <w:rsid w:val="00E93BA4"/>
    <w:rsid w:val="00E966E6"/>
    <w:rsid w:val="00E9734B"/>
    <w:rsid w:val="00EA10A7"/>
    <w:rsid w:val="00EA321A"/>
    <w:rsid w:val="00EA368D"/>
    <w:rsid w:val="00EA4B26"/>
    <w:rsid w:val="00EA50EF"/>
    <w:rsid w:val="00EA5420"/>
    <w:rsid w:val="00EB6EBC"/>
    <w:rsid w:val="00EB793D"/>
    <w:rsid w:val="00EB7EED"/>
    <w:rsid w:val="00EC03C5"/>
    <w:rsid w:val="00EC0C63"/>
    <w:rsid w:val="00EC3842"/>
    <w:rsid w:val="00ED28A7"/>
    <w:rsid w:val="00ED4D4E"/>
    <w:rsid w:val="00ED518C"/>
    <w:rsid w:val="00ED6F75"/>
    <w:rsid w:val="00EE0827"/>
    <w:rsid w:val="00EE5338"/>
    <w:rsid w:val="00EE59E5"/>
    <w:rsid w:val="00EE76B5"/>
    <w:rsid w:val="00EF051D"/>
    <w:rsid w:val="00EF4466"/>
    <w:rsid w:val="00EF455A"/>
    <w:rsid w:val="00EF7993"/>
    <w:rsid w:val="00EF7C10"/>
    <w:rsid w:val="00F00BB4"/>
    <w:rsid w:val="00F055F8"/>
    <w:rsid w:val="00F10B39"/>
    <w:rsid w:val="00F1780D"/>
    <w:rsid w:val="00F21865"/>
    <w:rsid w:val="00F226BC"/>
    <w:rsid w:val="00F30874"/>
    <w:rsid w:val="00F31D5D"/>
    <w:rsid w:val="00F340F7"/>
    <w:rsid w:val="00F344A3"/>
    <w:rsid w:val="00F379E3"/>
    <w:rsid w:val="00F41798"/>
    <w:rsid w:val="00F42BEA"/>
    <w:rsid w:val="00F459CC"/>
    <w:rsid w:val="00F52644"/>
    <w:rsid w:val="00F53661"/>
    <w:rsid w:val="00F5510E"/>
    <w:rsid w:val="00F57228"/>
    <w:rsid w:val="00F60348"/>
    <w:rsid w:val="00F64B0A"/>
    <w:rsid w:val="00F65B06"/>
    <w:rsid w:val="00F66797"/>
    <w:rsid w:val="00F667F2"/>
    <w:rsid w:val="00F72E97"/>
    <w:rsid w:val="00F732E1"/>
    <w:rsid w:val="00F7787B"/>
    <w:rsid w:val="00F77E19"/>
    <w:rsid w:val="00F81BCC"/>
    <w:rsid w:val="00F82EA5"/>
    <w:rsid w:val="00F84FD3"/>
    <w:rsid w:val="00F86223"/>
    <w:rsid w:val="00F87C0B"/>
    <w:rsid w:val="00F901BE"/>
    <w:rsid w:val="00F90210"/>
    <w:rsid w:val="00F91866"/>
    <w:rsid w:val="00F94A49"/>
    <w:rsid w:val="00F9620B"/>
    <w:rsid w:val="00FA06D4"/>
    <w:rsid w:val="00FA2C95"/>
    <w:rsid w:val="00FB0AC2"/>
    <w:rsid w:val="00FB2607"/>
    <w:rsid w:val="00FB3F5A"/>
    <w:rsid w:val="00FB648D"/>
    <w:rsid w:val="00FB70F1"/>
    <w:rsid w:val="00FC3648"/>
    <w:rsid w:val="00FC4DDE"/>
    <w:rsid w:val="00FC7B1B"/>
    <w:rsid w:val="00FD3A6E"/>
    <w:rsid w:val="00FD7CCB"/>
    <w:rsid w:val="00FE2C0A"/>
    <w:rsid w:val="00FE2FF4"/>
    <w:rsid w:val="00FE35FA"/>
    <w:rsid w:val="00FF1371"/>
    <w:rsid w:val="00FF5A6E"/>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610756-02A0-4766-B9EB-62993724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293"/>
    <w:rPr>
      <w:color w:val="0563C1" w:themeColor="hyperlink"/>
      <w:u w:val="single"/>
    </w:rPr>
  </w:style>
  <w:style w:type="paragraph" w:styleId="Header">
    <w:name w:val="header"/>
    <w:basedOn w:val="Normal"/>
    <w:link w:val="HeaderChar"/>
    <w:uiPriority w:val="99"/>
    <w:unhideWhenUsed/>
    <w:rsid w:val="000B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93"/>
  </w:style>
  <w:style w:type="paragraph" w:styleId="Footer">
    <w:name w:val="footer"/>
    <w:basedOn w:val="Normal"/>
    <w:link w:val="FooterChar"/>
    <w:uiPriority w:val="99"/>
    <w:unhideWhenUsed/>
    <w:rsid w:val="000B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stainableagriculture.net" TargetMode="External"/><Relationship Id="rId18" Type="http://schemas.openxmlformats.org/officeDocument/2006/relationships/hyperlink" Target="http://tapestry.usgs.gov/features/38coteau.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3.northern.edu/natsource/HABITATS/Sdprai1.htm" TargetMode="External"/><Relationship Id="rId17" Type="http://schemas.openxmlformats.org/officeDocument/2006/relationships/hyperlink" Target="http://portal.nifa.usda.gov/web/crisprojectpages/0215990-rangeland-stewardship-and-%09health" TargetMode="External"/><Relationship Id="rId2" Type="http://schemas.openxmlformats.org/officeDocument/2006/relationships/styles" Target="styles.xml"/><Relationship Id="rId16" Type="http://schemas.openxmlformats.org/officeDocument/2006/relationships/hyperlink" Target="http://nass.usda.gov/Quick_Sta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o.org/ag/agp/agpc/doc/grass_stats/grass-stats.htm" TargetMode="External"/><Relationship Id="rId5" Type="http://schemas.openxmlformats.org/officeDocument/2006/relationships/footnotes" Target="footnotes.xml"/><Relationship Id="rId15" Type="http://schemas.openxmlformats.org/officeDocument/2006/relationships/hyperlink" Target="http://www.nature.org/ourinitiaties/regions/northamerica/united%20states/southdakota/the-%09prairie-coteau-landscape.xml" TargetMode="External"/><Relationship Id="rId10" Type="http://schemas.openxmlformats.org/officeDocument/2006/relationships/hyperlink" Target="http://www.ducks.org/conservation/prairie-pothole-reg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s.usda.gov" TargetMode="External"/><Relationship Id="rId14" Type="http://schemas.openxmlformats.org/officeDocument/2006/relationships/hyperlink" Target="http://www.sdconservation.org/grassland/managing/syst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0BD59-7355-4F6C-9F89-8DB820F1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Leddy</dc:creator>
  <cp:keywords/>
  <dc:description/>
  <cp:lastModifiedBy>Donnie Leddy</cp:lastModifiedBy>
  <cp:revision>4</cp:revision>
  <dcterms:created xsi:type="dcterms:W3CDTF">2015-01-20T04:10:00Z</dcterms:created>
  <dcterms:modified xsi:type="dcterms:W3CDTF">2015-01-20T04:12:00Z</dcterms:modified>
</cp:coreProperties>
</file>